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A03BCE" w:rsidR="009A67FC" w:rsidP="009A67FC" w:rsidRDefault="009A67FC" w14:paraId="13D7B826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</w:p>
    <w:p w:rsidRPr="00A03BCE" w:rsidR="009A67FC" w:rsidP="009A67FC" w:rsidRDefault="009A67FC" w14:paraId="55C037CF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1. RAZÃO SOCIAL DA EMPRESA:</w:t>
      </w:r>
    </w:p>
    <w:p w:rsidRPr="00A03BCE" w:rsidR="009A67FC" w:rsidP="009A67FC" w:rsidRDefault="009A67FC" w14:paraId="4A29EE45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2. CNPJ:</w:t>
      </w:r>
    </w:p>
    <w:p w:rsidRPr="00A03BCE" w:rsidR="009A67FC" w:rsidP="009A67FC" w:rsidRDefault="009A67FC" w14:paraId="45A6A063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3. ENDEREÇO:</w:t>
      </w:r>
    </w:p>
    <w:p w:rsidRPr="00A03BCE" w:rsidR="009A67FC" w:rsidP="009A67FC" w:rsidRDefault="009A67FC" w14:paraId="2463CF35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4. BAIRRO: CIDADE/UF: CEP:</w:t>
      </w:r>
    </w:p>
    <w:p w:rsidRPr="00A03BCE" w:rsidR="009A67FC" w:rsidP="009A67FC" w:rsidRDefault="009A67FC" w14:paraId="2410E48B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5. FONE: ( ) WHATSAPP COMERCIAL (opcional): ( )</w:t>
      </w:r>
    </w:p>
    <w:p w:rsidRPr="00A03BCE" w:rsidR="009A67FC" w:rsidP="009A67FC" w:rsidRDefault="009A67FC" w14:paraId="371C7C7E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6. NOME PARA CONTATO e E-MAIL:</w:t>
      </w:r>
    </w:p>
    <w:p w:rsidRPr="00A03BCE" w:rsidR="009A67FC" w:rsidP="009A67FC" w:rsidRDefault="009A67FC" w14:paraId="5AE0B900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7. INSCRIÇÃO ESTADUAL: INSCRIÇÃO MUNICIPAL:</w:t>
      </w:r>
    </w:p>
    <w:p w:rsidRPr="00A03BCE" w:rsidR="009A67FC" w:rsidP="009A67FC" w:rsidRDefault="009A67FC" w14:paraId="7A261CEC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8. DADOS BANCÁRIOS PARA PAGAMENTO:</w:t>
      </w:r>
    </w:p>
    <w:p w:rsidRPr="00A03BCE" w:rsidR="009A67FC" w:rsidP="009A67FC" w:rsidRDefault="009A67FC" w14:paraId="23308777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NOME DO BANCO: Nº DO BANCO:</w:t>
      </w:r>
    </w:p>
    <w:p w:rsidRPr="00A03BCE" w:rsidR="009A67FC" w:rsidP="009A67FC" w:rsidRDefault="009A67FC" w14:paraId="17C9B248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NOME DA AGÊNCIA:</w:t>
      </w:r>
    </w:p>
    <w:p w:rsidRPr="00A03BCE" w:rsidR="009A67FC" w:rsidP="009A67FC" w:rsidRDefault="009A67FC" w14:paraId="2FC923A9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Nº. DA AGÊNCIA: CONTA CORRENTE Nº:</w:t>
      </w:r>
    </w:p>
    <w:p w:rsidRPr="00A03BCE" w:rsidR="009A67FC" w:rsidP="009A67FC" w:rsidRDefault="009A67FC" w14:paraId="5269EA60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Conta bancária mantida em banco digital: ( ) Sim ( ) Não</w:t>
      </w:r>
    </w:p>
    <w:p w:rsidRPr="00A03BCE" w:rsidR="009A67FC" w:rsidP="009A67FC" w:rsidRDefault="009A67FC" w14:paraId="445158DD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Tipo de conta: ( ) Credora – Tipo 1 (Corrente ou Poupança) ( ) Pagamento – Tipo 4</w:t>
      </w:r>
    </w:p>
    <w:p w:rsidRPr="00A03BCE" w:rsidR="009A67FC" w:rsidP="009A67FC" w:rsidRDefault="009A67FC" w14:paraId="7FCAF704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9. DADOS DO REPRESENTANTE LEGAL DA EMPRESA PARA ASSINATURA DO CONTRATO:</w:t>
      </w:r>
    </w:p>
    <w:p w:rsidRPr="00A03BCE" w:rsidR="009A67FC" w:rsidP="009A67FC" w:rsidRDefault="009A67FC" w14:paraId="28734167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NOME:</w:t>
      </w:r>
    </w:p>
    <w:p w:rsidRPr="00A03BCE" w:rsidR="009A67FC" w:rsidP="009A67FC" w:rsidRDefault="009A67FC" w14:paraId="68A0C416" w14:textId="77777777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A03BCE">
        <w:rPr>
          <w:rFonts w:ascii="Arial" w:hAnsi="Arial" w:cs="Arial"/>
          <w:sz w:val="22"/>
          <w:szCs w:val="22"/>
        </w:rPr>
        <w:t>CARGO/FUNÇÃO:</w:t>
      </w:r>
    </w:p>
    <w:p w:rsidRPr="00A03BCE" w:rsidR="00EF58AF" w:rsidP="00EF58AF" w:rsidRDefault="00EF58AF" w14:paraId="26E42F91" w14:textId="77777777">
      <w:pPr>
        <w:tabs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Pr="00A03BCE" w:rsidR="00EF58AF" w:rsidP="00EF58AF" w:rsidRDefault="00EF58AF" w14:paraId="1B018B92" w14:textId="77777777">
      <w:pPr>
        <w:tabs>
          <w:tab w:val="left" w:pos="5760"/>
        </w:tabs>
        <w:jc w:val="both"/>
        <w:rPr>
          <w:rFonts w:ascii="Arial" w:hAnsi="Arial" w:cs="Arial"/>
          <w:sz w:val="22"/>
          <w:szCs w:val="22"/>
        </w:rPr>
      </w:pPr>
    </w:p>
    <w:p w:rsidRPr="00A03BCE" w:rsidR="001F54BF" w:rsidP="00EF58AF" w:rsidRDefault="001F54BF" w14:paraId="2A94AC4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11B70232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729E5340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18289E5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3B69A494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27389A26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2BF1DCC3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6B05DB0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5DB9DB99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7A4D92E0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1E426EB8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55206912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580AF8B9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400DC023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4F526DF8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5D0CD95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5A52B33C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380DCE20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756B1078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1F54BF" w:rsidP="00EF58AF" w:rsidRDefault="001F54BF" w14:paraId="378BC584" w14:textId="0D6B9D64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34536C" w:rsidP="00EF58AF" w:rsidRDefault="0034536C" w14:paraId="7481AEE9" w14:textId="2E201995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34536C" w:rsidP="00EF58AF" w:rsidRDefault="0034536C" w14:paraId="20822333" w14:textId="3B8D2C9A">
      <w:pPr>
        <w:tabs>
          <w:tab w:val="left" w:pos="5760"/>
        </w:tabs>
        <w:jc w:val="both"/>
        <w:rPr>
          <w:rFonts w:ascii="Arial" w:hAnsi="Arial" w:cs="Arial"/>
        </w:rPr>
      </w:pPr>
    </w:p>
    <w:p w:rsidRPr="00A03BCE" w:rsidR="0034536C" w:rsidP="00EF58AF" w:rsidRDefault="0034536C" w14:paraId="31F4D7F4" w14:textId="190D7479">
      <w:pPr>
        <w:tabs>
          <w:tab w:val="left" w:pos="5760"/>
        </w:tabs>
        <w:jc w:val="both"/>
        <w:rPr>
          <w:rFonts w:ascii="Arial" w:hAnsi="Arial" w:cs="Arial"/>
        </w:rPr>
      </w:pPr>
    </w:p>
    <w:p w:rsidR="0034536C" w:rsidP="00EF58AF" w:rsidRDefault="0034536C" w14:paraId="343A0EB7" w14:textId="32534445">
      <w:pPr>
        <w:tabs>
          <w:tab w:val="left" w:pos="5760"/>
        </w:tabs>
        <w:jc w:val="both"/>
        <w:rPr>
          <w:rFonts w:ascii="Arial" w:hAnsi="Arial" w:cs="Arial"/>
        </w:rPr>
      </w:pPr>
    </w:p>
    <w:p w:rsidR="001F54BF" w:rsidP="00EF58AF" w:rsidRDefault="001F54BF" w14:paraId="39957956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D82DD7" w:rsidP="354FC3FC" w:rsidRDefault="4C976ACB" w14:paraId="69FDB079" w14:textId="7DC42878">
      <w:pPr>
        <w:jc w:val="both"/>
        <w:rPr>
          <w:rFonts w:ascii="Arial" w:hAnsi="Arial" w:eastAsia="Arial" w:cs="Arial"/>
          <w:sz w:val="22"/>
          <w:szCs w:val="22"/>
          <w:lang w:val="pt-BR"/>
        </w:rPr>
      </w:pPr>
      <w:r w:rsidRPr="755831B7">
        <w:rPr>
          <w:rFonts w:ascii="Arial" w:hAnsi="Arial" w:eastAsia="Arial" w:cs="Arial"/>
          <w:b/>
          <w:bCs/>
          <w:sz w:val="22"/>
          <w:szCs w:val="22"/>
          <w:lang w:val="pt-BR"/>
        </w:rPr>
        <w:t>O</w:t>
      </w:r>
      <w:r w:rsidRPr="755831B7" w:rsidR="001F54BF">
        <w:rPr>
          <w:rFonts w:ascii="Arial" w:hAnsi="Arial" w:eastAsia="Arial" w:cs="Arial"/>
          <w:b/>
          <w:bCs/>
          <w:sz w:val="22"/>
          <w:szCs w:val="22"/>
          <w:lang w:val="pt-BR"/>
        </w:rPr>
        <w:t>BJETO</w:t>
      </w:r>
      <w:r w:rsidRPr="755831B7">
        <w:rPr>
          <w:rFonts w:ascii="Arial" w:hAnsi="Arial" w:eastAsia="Arial" w:cs="Arial"/>
          <w:b/>
          <w:bCs/>
          <w:sz w:val="22"/>
          <w:szCs w:val="22"/>
          <w:lang w:val="pt-BR"/>
        </w:rPr>
        <w:t>:</w:t>
      </w:r>
      <w:r w:rsidRPr="755831B7">
        <w:rPr>
          <w:rFonts w:ascii="Arial" w:hAnsi="Arial" w:eastAsia="Arial" w:cs="Arial"/>
          <w:sz w:val="22"/>
          <w:szCs w:val="22"/>
          <w:lang w:val="pt-BR"/>
        </w:rPr>
        <w:t xml:space="preserve"> </w:t>
      </w:r>
      <w:r w:rsidRPr="755831B7" w:rsidR="00D82DD7">
        <w:rPr>
          <w:rFonts w:ascii="Arial" w:hAnsi="Arial" w:eastAsia="Arial" w:cs="Arial"/>
          <w:sz w:val="22"/>
          <w:szCs w:val="22"/>
          <w:lang w:val="pt-BR"/>
        </w:rPr>
        <w:t>Contratação de empresa especializada para desmontagem de forros existentes na Torre Norte e aquisição de materiais com instalação de forros de fibra mineral, conforme condições, quantidades e exigências estabelecidas no Edital e seus anexos.</w:t>
      </w:r>
    </w:p>
    <w:p w:rsidR="00E13C81" w:rsidP="354FC3FC" w:rsidRDefault="00E13C81" w14:paraId="54A9D484" w14:textId="77777777">
      <w:pPr>
        <w:jc w:val="both"/>
        <w:rPr>
          <w:rFonts w:ascii="Arial" w:hAnsi="Arial" w:eastAsia="Arial" w:cs="Arial"/>
          <w:sz w:val="22"/>
          <w:szCs w:val="22"/>
          <w:lang w:val="pt-BR"/>
        </w:rPr>
      </w:pPr>
    </w:p>
    <w:tbl>
      <w:tblPr>
        <w:tblStyle w:val="TableNormal"/>
        <w:tblW w:w="9356" w:type="dxa"/>
        <w:tblInd w:w="-5" w:type="dxa"/>
        <w:tblBorders>
          <w:top w:val="thickThinMediumGap" w:color="EDEDED" w:sz="9" w:space="0"/>
          <w:left w:val="thickThinMediumGap" w:color="EDEDED" w:sz="9" w:space="0"/>
          <w:bottom w:val="thickThinMediumGap" w:color="EDEDED" w:sz="9" w:space="0"/>
          <w:right w:val="thickThinMediumGap" w:color="EDEDED" w:sz="9" w:space="0"/>
          <w:insideH w:val="thickThinMediumGap" w:color="EDEDED" w:sz="9" w:space="0"/>
          <w:insideV w:val="thickThinMediumGap" w:color="EDEDED" w:sz="9" w:space="0"/>
        </w:tblBorders>
        <w:tblLook w:val="01E0" w:firstRow="1" w:lastRow="1" w:firstColumn="1" w:lastColumn="1" w:noHBand="0" w:noVBand="0"/>
      </w:tblPr>
      <w:tblGrid>
        <w:gridCol w:w="685"/>
        <w:gridCol w:w="2722"/>
        <w:gridCol w:w="1239"/>
        <w:gridCol w:w="1680"/>
        <w:gridCol w:w="1530"/>
        <w:gridCol w:w="1500"/>
      </w:tblGrid>
      <w:tr w:rsidR="00E13C81" w:rsidTr="48D0A78D" w14:paraId="0980BCB4" w14:textId="77777777">
        <w:trPr>
          <w:trHeight w:val="1504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44A7A1C1" w14:textId="77777777">
            <w:pPr>
              <w:pStyle w:val="TableParagraph"/>
              <w:spacing w:before="3"/>
            </w:pPr>
            <w:bookmarkStart w:name="_Hlk178150366" w:id="0"/>
          </w:p>
          <w:p w:rsidR="00E13C81" w:rsidP="004C33A7" w:rsidRDefault="00E13C81" w14:paraId="6DF54593" w14:textId="77777777">
            <w:pPr>
              <w:pStyle w:val="TableParagraph"/>
              <w:ind w:left="122" w:right="91"/>
              <w:jc w:val="center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GRUPO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1</w:t>
            </w:r>
          </w:p>
          <w:p w:rsidR="00E13C81" w:rsidP="004C33A7" w:rsidRDefault="00E13C81" w14:paraId="757AF7C8" w14:textId="77777777">
            <w:pPr>
              <w:pStyle w:val="TableParagraph"/>
              <w:spacing w:before="11" w:line="249" w:lineRule="auto"/>
              <w:ind w:left="137" w:right="9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CONTRATAÇÃO</w:t>
            </w:r>
            <w:r>
              <w:rPr>
                <w:b/>
                <w:spacing w:val="24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EMPRESA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ESPECIALIZADA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PARA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DESMONTAGEM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FORROS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EXISTENTES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NA TORRE NORTE E AQUISIÇÃO DE MATERIAIS COM INSTALAÇÃO DE FORROS DE FIBRA</w:t>
            </w:r>
            <w:r>
              <w:rPr>
                <w:b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MINERAL</w:t>
            </w:r>
          </w:p>
        </w:tc>
      </w:tr>
      <w:tr w:rsidR="00E13C81" w:rsidTr="48D0A78D" w14:paraId="14F04F3C" w14:textId="77777777">
        <w:trPr>
          <w:trHeight w:val="747"/>
        </w:trPr>
        <w:tc>
          <w:tcPr>
            <w:tcW w:w="685" w:type="dxa"/>
            <w:vMerge w:val="restart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E13C81" w:rsidP="004C33A7" w:rsidRDefault="00E13C81" w14:paraId="2AD40169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246DF94" w14:textId="77777777">
            <w:pPr>
              <w:pStyle w:val="TableParagraph"/>
              <w:spacing w:before="7"/>
              <w:rPr>
                <w:sz w:val="32"/>
              </w:rPr>
            </w:pPr>
          </w:p>
          <w:p w:rsidR="00E13C81" w:rsidP="004C33A7" w:rsidRDefault="00E13C81" w14:paraId="13FC00B8" w14:textId="77777777">
            <w:pPr>
              <w:pStyle w:val="TableParagraph"/>
              <w:ind w:left="98"/>
              <w:rPr>
                <w:sz w:val="21"/>
              </w:rPr>
            </w:pPr>
            <w:r>
              <w:rPr>
                <w:w w:val="105"/>
                <w:sz w:val="21"/>
              </w:rPr>
              <w:t>ITEM</w:t>
            </w:r>
          </w:p>
        </w:tc>
        <w:tc>
          <w:tcPr>
            <w:tcW w:w="2722" w:type="dxa"/>
            <w:vMerge w:val="restart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auto" w:sz="4" w:space="0"/>
            </w:tcBorders>
            <w:tcMar/>
            <w:vAlign w:val="center"/>
          </w:tcPr>
          <w:p w:rsidR="00E13C81" w:rsidP="00E13C81" w:rsidRDefault="00E13C81" w14:paraId="70CA2DDC" w14:textId="77777777">
            <w:pPr>
              <w:pStyle w:val="TableParagraph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ESPECIFICAÇÃO</w:t>
            </w:r>
          </w:p>
        </w:tc>
        <w:tc>
          <w:tcPr>
            <w:tcW w:w="1239" w:type="dxa"/>
            <w:vMerge w:val="restart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E13C81" w:rsidP="004C33A7" w:rsidRDefault="00E13C81" w14:paraId="174E4789" w14:textId="77777777">
            <w:pPr>
              <w:pStyle w:val="TableParagraph"/>
              <w:spacing w:before="8"/>
              <w:rPr>
                <w:sz w:val="34"/>
              </w:rPr>
            </w:pPr>
          </w:p>
          <w:p w:rsidR="00E13C81" w:rsidP="004C33A7" w:rsidRDefault="00E13C81" w14:paraId="311B1AED" w14:textId="77777777">
            <w:pPr>
              <w:pStyle w:val="TableParagraph"/>
              <w:spacing w:line="249" w:lineRule="auto"/>
              <w:ind w:left="133" w:right="96"/>
              <w:jc w:val="center"/>
              <w:rPr>
                <w:sz w:val="21"/>
              </w:rPr>
            </w:pPr>
            <w:r>
              <w:rPr>
                <w:sz w:val="21"/>
              </w:rPr>
              <w:t>UNIDADE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MEDIDA</w:t>
            </w:r>
          </w:p>
        </w:tc>
        <w:tc>
          <w:tcPr>
            <w:tcW w:w="1680" w:type="dxa"/>
            <w:vMerge w:val="restart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auto" w:sz="4" w:space="0"/>
            </w:tcBorders>
            <w:tcMar/>
          </w:tcPr>
          <w:p w:rsidR="00E13C81" w:rsidP="004C33A7" w:rsidRDefault="00E13C81" w14:paraId="77E4CCDD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1F94212A" w14:textId="77777777">
            <w:pPr>
              <w:pStyle w:val="TableParagraph"/>
              <w:spacing w:before="7"/>
              <w:rPr>
                <w:sz w:val="32"/>
              </w:rPr>
            </w:pPr>
          </w:p>
          <w:p w:rsidR="00E13C81" w:rsidP="004C33A7" w:rsidRDefault="00E13C81" w14:paraId="10C90ADF" w14:textId="77777777">
            <w:pPr>
              <w:pStyle w:val="TableParagraph"/>
              <w:ind w:left="74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QUANTI</w:t>
            </w:r>
            <w:bookmarkStart w:name="_GoBack" w:id="1"/>
            <w:bookmarkEnd w:id="1"/>
            <w:r>
              <w:rPr>
                <w:spacing w:val="-1"/>
                <w:w w:val="105"/>
                <w:sz w:val="21"/>
              </w:rPr>
              <w:t>DADE</w:t>
            </w:r>
          </w:p>
        </w:tc>
        <w:tc>
          <w:tcPr>
            <w:tcW w:w="3030" w:type="dxa"/>
            <w:gridSpan w:val="2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0BB2D2D9" w14:textId="77777777">
            <w:pPr>
              <w:pStyle w:val="TableParagraph"/>
              <w:spacing w:before="2"/>
            </w:pPr>
          </w:p>
          <w:p w:rsidR="00E13C81" w:rsidP="5A3AB9D3" w:rsidRDefault="00E13C81" w14:paraId="664F8D65" w14:textId="77777777">
            <w:pPr>
              <w:pStyle w:val="TableParagraph"/>
              <w:ind w:left="488"/>
              <w:rPr>
                <w:sz w:val="21"/>
                <w:szCs w:val="21"/>
              </w:rPr>
            </w:pPr>
            <w:r w:rsidRPr="5A3AB9D3" w:rsidR="00E13C81">
              <w:rPr>
                <w:sz w:val="21"/>
                <w:szCs w:val="21"/>
              </w:rPr>
              <w:t>VALOR</w:t>
            </w:r>
            <w:r w:rsidRPr="5A3AB9D3" w:rsidR="00E13C81">
              <w:rPr>
                <w:spacing w:val="15"/>
                <w:sz w:val="21"/>
                <w:szCs w:val="21"/>
              </w:rPr>
              <w:t xml:space="preserve"> </w:t>
            </w:r>
            <w:r w:rsidRPr="5A3AB9D3" w:rsidR="00E13C81">
              <w:rPr>
                <w:sz w:val="21"/>
                <w:szCs w:val="21"/>
              </w:rPr>
              <w:t>R$</w:t>
            </w:r>
          </w:p>
        </w:tc>
      </w:tr>
      <w:tr w:rsidR="00E13C81" w:rsidTr="48D0A78D" w14:paraId="1C871276" w14:textId="77777777">
        <w:trPr>
          <w:trHeight w:val="759"/>
        </w:trPr>
        <w:tc>
          <w:tcPr>
            <w:tcW w:w="685" w:type="dxa"/>
            <w:vMerge/>
            <w:tcBorders/>
            <w:tcMar/>
          </w:tcPr>
          <w:p w:rsidR="00E13C81" w:rsidP="004C33A7" w:rsidRDefault="00E13C81" w14:paraId="621C67B8" w14:textId="77777777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/>
            <w:tcMar/>
          </w:tcPr>
          <w:p w:rsidR="00E13C81" w:rsidP="004C33A7" w:rsidRDefault="00E13C81" w14:paraId="76C3DD26" w14:textId="77777777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/>
            <w:tcMar/>
          </w:tcPr>
          <w:p w:rsidR="00E13C81" w:rsidP="004C33A7" w:rsidRDefault="00E13C81" w14:paraId="5307FCCE" w14:textId="77777777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/>
            <w:tcMar/>
          </w:tcPr>
          <w:p w:rsidR="00E13C81" w:rsidP="004C33A7" w:rsidRDefault="00E13C81" w14:paraId="747A4A5E" w14:textId="77777777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color="000000" w:themeColor="text1" w:sz="2" w:space="0"/>
              <w:left w:val="doub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1283E8B2" w14:textId="77777777">
            <w:pPr>
              <w:pStyle w:val="TableParagraph"/>
              <w:spacing w:before="2"/>
            </w:pPr>
          </w:p>
          <w:p w:rsidR="00E13C81" w:rsidP="004C33A7" w:rsidRDefault="00E13C81" w14:paraId="6982A18B" w14:textId="77777777">
            <w:pPr>
              <w:pStyle w:val="TableParagraph"/>
              <w:ind w:left="205" w:right="168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UNITÁRIO</w:t>
            </w:r>
          </w:p>
        </w:tc>
        <w:tc>
          <w:tcPr>
            <w:tcW w:w="150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537C4A21" w14:textId="77777777">
            <w:pPr>
              <w:pStyle w:val="TableParagraph"/>
              <w:spacing w:before="2"/>
            </w:pPr>
          </w:p>
          <w:p w:rsidR="00E13C81" w:rsidP="004C33A7" w:rsidRDefault="00E13C81" w14:paraId="6234BEC2" w14:textId="77777777">
            <w:pPr>
              <w:pStyle w:val="TableParagraph"/>
              <w:ind w:left="241" w:right="204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TOTAL</w:t>
            </w:r>
          </w:p>
        </w:tc>
      </w:tr>
      <w:tr w:rsidR="00E13C81" w:rsidTr="48D0A78D" w14:paraId="4133D74E" w14:textId="77777777">
        <w:trPr>
          <w:trHeight w:val="2250"/>
        </w:trPr>
        <w:tc>
          <w:tcPr>
            <w:tcW w:w="685" w:type="dxa"/>
            <w:tcBorders>
              <w:top w:val="double" w:color="auto" w:sz="4" w:space="0"/>
              <w:left w:val="single" w:color="auto" w:sz="4" w:space="0"/>
              <w:bottom w:val="single" w:color="000000" w:themeColor="text1" w:sz="6" w:space="0"/>
              <w:right w:val="double" w:color="000000" w:themeColor="text1" w:sz="2" w:space="0"/>
            </w:tcBorders>
            <w:tcMar/>
          </w:tcPr>
          <w:p w:rsidR="00E13C81" w:rsidP="004C33A7" w:rsidRDefault="00E13C81" w14:paraId="04DC079F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081D0E92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5DC4A62B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5C27A320" w14:textId="77777777">
            <w:pPr>
              <w:pStyle w:val="TableParagraph"/>
              <w:spacing w:before="172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1</w:t>
            </w:r>
          </w:p>
        </w:tc>
        <w:tc>
          <w:tcPr>
            <w:tcW w:w="2722" w:type="dxa"/>
            <w:tcBorders>
              <w:top w:val="double" w:color="auto" w:sz="4" w:space="0"/>
              <w:left w:val="double" w:color="000000" w:themeColor="text1" w:sz="2" w:space="0"/>
              <w:bottom w:val="single" w:color="000000" w:themeColor="text1" w:sz="6" w:space="0"/>
              <w:right w:val="double" w:color="000000" w:themeColor="text1" w:sz="2" w:space="0"/>
            </w:tcBorders>
            <w:tcMar/>
          </w:tcPr>
          <w:p w:rsidR="00E13C81" w:rsidP="004C33A7" w:rsidRDefault="00E13C81" w14:paraId="77A9E4DA" w14:textId="77777777">
            <w:pPr>
              <w:pStyle w:val="TableParagraph"/>
              <w:spacing w:line="249" w:lineRule="auto"/>
              <w:ind w:left="73" w:right="79"/>
              <w:rPr>
                <w:sz w:val="21"/>
              </w:rPr>
            </w:pPr>
            <w:r>
              <w:rPr>
                <w:w w:val="105"/>
                <w:sz w:val="21"/>
              </w:rPr>
              <w:t>Forro composto por placas de fibra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mineral revestidos </w:t>
            </w:r>
            <w:r>
              <w:rPr>
                <w:w w:val="105"/>
                <w:sz w:val="21"/>
              </w:rPr>
              <w:t>de filmes plásticos,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espessura das placas de no mínimo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15mm, suspensas por perfis de aço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galvanizado,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seção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T,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na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modulação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625x625mm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ou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625x1250mm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demais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acessórios de suspensão para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nivelamento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e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alinhamento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do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sistema.</w:t>
            </w:r>
          </w:p>
          <w:p w:rsidRPr="00E13C81" w:rsidR="00E13C81" w:rsidP="004C33A7" w:rsidRDefault="00E13C81" w14:paraId="4BBD846B" w14:textId="18505250">
            <w:pPr>
              <w:pStyle w:val="TableParagraph"/>
              <w:spacing w:line="223" w:lineRule="exact"/>
              <w:ind w:left="73"/>
              <w:rPr>
                <w:b/>
                <w:strike/>
                <w:sz w:val="21"/>
              </w:rPr>
            </w:pPr>
          </w:p>
        </w:tc>
        <w:tc>
          <w:tcPr>
            <w:tcW w:w="1239" w:type="dxa"/>
            <w:tcBorders>
              <w:top w:val="double" w:color="auto" w:sz="4" w:space="0"/>
              <w:left w:val="double" w:color="000000" w:themeColor="text1" w:sz="2" w:space="0"/>
              <w:bottom w:val="single" w:color="000000" w:themeColor="text1" w:sz="6" w:space="0"/>
              <w:right w:val="double" w:color="000000" w:themeColor="text1" w:sz="2" w:space="0"/>
            </w:tcBorders>
            <w:tcMar/>
          </w:tcPr>
          <w:p w:rsidR="00E13C81" w:rsidP="004C33A7" w:rsidRDefault="00E13C81" w14:paraId="408DD536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1C395861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5F0039F5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6BC591A" w14:textId="77777777">
            <w:pPr>
              <w:pStyle w:val="TableParagraph"/>
              <w:spacing w:before="172"/>
              <w:ind w:left="133" w:right="92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m²</w:t>
            </w:r>
          </w:p>
        </w:tc>
        <w:tc>
          <w:tcPr>
            <w:tcW w:w="1680" w:type="dxa"/>
            <w:tcBorders>
              <w:top w:val="double" w:color="auto" w:sz="4" w:space="0"/>
              <w:left w:val="double" w:color="000000" w:themeColor="text1" w:sz="2" w:space="0"/>
              <w:bottom w:val="single" w:color="000000" w:themeColor="text1" w:sz="6" w:space="0"/>
              <w:right w:val="double" w:color="000000" w:themeColor="text1" w:sz="2" w:space="0"/>
            </w:tcBorders>
            <w:tcMar/>
          </w:tcPr>
          <w:p w:rsidR="00E13C81" w:rsidP="004C33A7" w:rsidRDefault="00E13C81" w14:paraId="22B2FFE8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4810295E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F0FDCEE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0E9B71E0" w14:textId="77777777">
            <w:pPr>
              <w:pStyle w:val="TableParagraph"/>
              <w:spacing w:before="172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3072</w:t>
            </w:r>
          </w:p>
        </w:tc>
        <w:tc>
          <w:tcPr>
            <w:tcW w:w="1530" w:type="dxa"/>
            <w:tcBorders>
              <w:top w:val="double" w:color="000000" w:themeColor="text1" w:sz="2" w:space="0"/>
              <w:left w:val="double" w:color="000000" w:themeColor="text1" w:sz="2" w:space="0"/>
              <w:bottom w:val="single" w:color="000000" w:themeColor="text1" w:sz="6" w:space="0"/>
              <w:right w:val="double" w:color="000000" w:themeColor="text1" w:sz="2" w:space="0"/>
            </w:tcBorders>
            <w:tcMar/>
          </w:tcPr>
          <w:p w:rsidR="00E13C81" w:rsidP="004C33A7" w:rsidRDefault="00E13C81" w14:paraId="7C6C68ED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66024208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7FAC2982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0AC1630E" w14:textId="7720D030">
            <w:pPr>
              <w:pStyle w:val="TableParagraph"/>
              <w:spacing w:before="172"/>
              <w:ind w:left="205" w:right="113"/>
              <w:jc w:val="center"/>
              <w:rPr>
                <w:sz w:val="21"/>
              </w:rPr>
            </w:pPr>
          </w:p>
        </w:tc>
        <w:tc>
          <w:tcPr>
            <w:tcW w:w="1500" w:type="dxa"/>
            <w:tcBorders>
              <w:top w:val="double" w:color="000000" w:themeColor="text1" w:sz="2" w:space="0"/>
              <w:left w:val="double" w:color="000000" w:themeColor="text1" w:sz="2" w:space="0"/>
              <w:bottom w:val="single" w:color="000000" w:themeColor="text1" w:sz="6" w:space="0"/>
              <w:right w:val="single" w:color="auto" w:sz="4" w:space="0"/>
            </w:tcBorders>
            <w:tcMar/>
          </w:tcPr>
          <w:p w:rsidR="00E13C81" w:rsidP="004C33A7" w:rsidRDefault="00E13C81" w14:paraId="3801C942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3792B328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11EFD8A1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39565CD3" w14:textId="40DFACF6">
            <w:pPr>
              <w:pStyle w:val="TableParagraph"/>
              <w:spacing w:before="172"/>
              <w:ind w:left="241" w:right="209"/>
              <w:jc w:val="center"/>
              <w:rPr>
                <w:sz w:val="21"/>
              </w:rPr>
            </w:pPr>
          </w:p>
        </w:tc>
      </w:tr>
      <w:tr w:rsidR="00E13C81" w:rsidTr="48D0A78D" w14:paraId="719A41F2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030"/>
        </w:trPr>
        <w:tc>
          <w:tcPr>
            <w:tcW w:w="685" w:type="dxa"/>
            <w:tcBorders>
              <w:top w:val="single" w:color="000000" w:themeColor="text1" w:sz="6" w:space="0"/>
              <w:left w:val="sing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7CD79E34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76DD2D0B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1E15FE74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4CCF5A91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49D24FE1" w14:textId="77777777">
            <w:pPr>
              <w:pStyle w:val="TableParagraph"/>
              <w:spacing w:before="7"/>
              <w:rPr>
                <w:sz w:val="24"/>
              </w:rPr>
            </w:pPr>
          </w:p>
          <w:p w:rsidR="00E13C81" w:rsidP="004C33A7" w:rsidRDefault="00E13C81" w14:paraId="244F5776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2</w:t>
            </w:r>
          </w:p>
        </w:tc>
        <w:tc>
          <w:tcPr>
            <w:tcW w:w="2722" w:type="dxa"/>
            <w:tcBorders>
              <w:top w:val="single" w:color="000000" w:themeColor="text1" w:sz="6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12DB12DA" w14:textId="77777777">
            <w:pPr>
              <w:pStyle w:val="TableParagraph"/>
              <w:spacing w:before="6" w:line="249" w:lineRule="auto"/>
              <w:ind w:left="73" w:right="70"/>
              <w:rPr>
                <w:sz w:val="21"/>
              </w:rPr>
            </w:pPr>
            <w:r>
              <w:rPr>
                <w:w w:val="105"/>
                <w:sz w:val="21"/>
              </w:rPr>
              <w:t>Luminárias de embutir para duas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lâmpadas LED tubular de 18W, bivolt,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1650 lumens, com soquetes anti-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vibratórios G13, abraçadeiras, plugs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macho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fêmea,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fios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cabos,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com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porta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troffer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separados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ou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em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uma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única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peça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que serão instalados conforme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distribuição de projeto e ocupação. A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posição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do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painel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central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243mm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largura por 1243mm de comprimento,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com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fiações,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tomadas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</w:t>
            </w:r>
            <w:r>
              <w:rPr>
                <w:spacing w:val="-7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soquetes.</w:t>
            </w:r>
          </w:p>
          <w:p w:rsidRPr="00E13C81" w:rsidR="00E13C81" w:rsidP="004C33A7" w:rsidRDefault="00E13C81" w14:paraId="796EE585" w14:textId="5C72980F">
            <w:pPr>
              <w:pStyle w:val="TableParagraph"/>
              <w:spacing w:before="10" w:line="232" w:lineRule="exact"/>
              <w:ind w:left="73"/>
              <w:rPr>
                <w:b/>
                <w:strike/>
                <w:sz w:val="21"/>
              </w:rPr>
            </w:pPr>
          </w:p>
        </w:tc>
        <w:tc>
          <w:tcPr>
            <w:tcW w:w="1239" w:type="dxa"/>
            <w:tcBorders>
              <w:top w:val="single" w:color="000000" w:themeColor="text1" w:sz="6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2E682597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6C76D883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65CFE72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589A21C5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C0E71E9" w14:textId="77777777">
            <w:pPr>
              <w:pStyle w:val="TableParagraph"/>
              <w:spacing w:before="7"/>
              <w:rPr>
                <w:sz w:val="24"/>
              </w:rPr>
            </w:pPr>
          </w:p>
          <w:p w:rsidR="00E13C81" w:rsidP="004C33A7" w:rsidRDefault="00E13C81" w14:paraId="4134CE56" w14:textId="77777777">
            <w:pPr>
              <w:pStyle w:val="TableParagraph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680" w:type="dxa"/>
            <w:tcBorders>
              <w:top w:val="single" w:color="000000" w:themeColor="text1" w:sz="6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21DC9927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6EC33D4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4E8D0A81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13D8E370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0299FABC" w14:textId="77777777">
            <w:pPr>
              <w:pStyle w:val="TableParagraph"/>
              <w:spacing w:before="7"/>
              <w:rPr>
                <w:sz w:val="24"/>
              </w:rPr>
            </w:pPr>
          </w:p>
          <w:p w:rsidR="00E13C81" w:rsidP="004C33A7" w:rsidRDefault="00E13C81" w14:paraId="6834B6DE" w14:textId="77777777">
            <w:pPr>
              <w:pStyle w:val="TableParagraph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876</w:t>
            </w:r>
          </w:p>
        </w:tc>
        <w:tc>
          <w:tcPr>
            <w:tcW w:w="1530" w:type="dxa"/>
            <w:tcBorders>
              <w:top w:val="single" w:color="000000" w:themeColor="text1" w:sz="6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495841CF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59E186E7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3C012A8E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13CA4CE0" w14:textId="5FFB2604">
            <w:pPr>
              <w:pStyle w:val="TableParagraph"/>
              <w:spacing w:before="187"/>
              <w:ind w:left="458"/>
              <w:rPr>
                <w:sz w:val="21"/>
              </w:rPr>
            </w:pPr>
          </w:p>
        </w:tc>
        <w:tc>
          <w:tcPr>
            <w:tcW w:w="1500" w:type="dxa"/>
            <w:tcBorders>
              <w:top w:val="single" w:color="000000" w:themeColor="text1" w:sz="6" w:space="0"/>
              <w:left w:val="double" w:color="000000" w:themeColor="text1" w:sz="2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52F3E532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71AC955D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04EB07B3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47931BB1" w14:textId="40EE60B0">
            <w:pPr>
              <w:pStyle w:val="TableParagraph"/>
              <w:spacing w:before="187"/>
              <w:ind w:left="241" w:right="203"/>
              <w:jc w:val="center"/>
              <w:rPr>
                <w:sz w:val="21"/>
              </w:rPr>
            </w:pPr>
          </w:p>
        </w:tc>
      </w:tr>
      <w:tr w:rsidR="00E13C81" w:rsidTr="48D0A78D" w14:paraId="66822F4C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251"/>
        </w:trPr>
        <w:tc>
          <w:tcPr>
            <w:tcW w:w="685" w:type="dxa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45E0C94A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5B96F6C5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4985CA11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3</w:t>
            </w:r>
          </w:p>
        </w:tc>
        <w:tc>
          <w:tcPr>
            <w:tcW w:w="2722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2CA5DA99" w14:textId="77777777">
            <w:pPr>
              <w:pStyle w:val="TableParagraph"/>
              <w:spacing w:line="249" w:lineRule="auto"/>
              <w:ind w:left="73" w:right="75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Troffer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para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luminárias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de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embutir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com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ocupação de 243mm de largura por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1243mm de comprimento no painel do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forro.</w:t>
            </w:r>
          </w:p>
          <w:p w:rsidRPr="00E13C81" w:rsidR="00E13C81" w:rsidP="004C33A7" w:rsidRDefault="00E13C81" w14:paraId="71BFF30D" w14:textId="33406A5A">
            <w:pPr>
              <w:pStyle w:val="TableParagraph"/>
              <w:spacing w:line="232" w:lineRule="exact"/>
              <w:ind w:left="73"/>
              <w:rPr>
                <w:b/>
                <w:strike/>
                <w:sz w:val="21"/>
              </w:rPr>
            </w:pPr>
          </w:p>
        </w:tc>
        <w:tc>
          <w:tcPr>
            <w:tcW w:w="123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6BDC20E6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76E6F609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1579B96C" w14:textId="77777777">
            <w:pPr>
              <w:pStyle w:val="TableParagraph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68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79CB2B57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024A90E9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01A5E821" w14:textId="77777777">
            <w:pPr>
              <w:pStyle w:val="TableParagraph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876</w:t>
            </w:r>
          </w:p>
        </w:tc>
        <w:tc>
          <w:tcPr>
            <w:tcW w:w="153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54C6F748" w14:textId="77777777">
            <w:pPr>
              <w:pStyle w:val="TableParagraph"/>
              <w:spacing w:before="2"/>
              <w:rPr>
                <w:sz w:val="21"/>
              </w:rPr>
            </w:pPr>
          </w:p>
          <w:p w:rsidR="00E13C81" w:rsidP="004C33A7" w:rsidRDefault="00E13C81" w14:paraId="700965F5" w14:textId="140015BC">
            <w:pPr>
              <w:pStyle w:val="TableParagraph"/>
              <w:ind w:left="458"/>
              <w:rPr>
                <w:sz w:val="21"/>
              </w:rPr>
            </w:pPr>
          </w:p>
        </w:tc>
        <w:tc>
          <w:tcPr>
            <w:tcW w:w="150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339948D0" w14:textId="77777777">
            <w:pPr>
              <w:pStyle w:val="TableParagraph"/>
              <w:spacing w:before="2"/>
              <w:rPr>
                <w:sz w:val="21"/>
              </w:rPr>
            </w:pPr>
          </w:p>
          <w:p w:rsidR="00E13C81" w:rsidP="004C33A7" w:rsidRDefault="00E13C81" w14:paraId="1A8B211E" w14:textId="624E7FF2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E13C81" w:rsidTr="48D0A78D" w14:paraId="08C74F49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755"/>
        </w:trPr>
        <w:tc>
          <w:tcPr>
            <w:tcW w:w="685" w:type="dxa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2B5D67AE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395F355C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148ED846" w14:textId="77777777">
            <w:pPr>
              <w:pStyle w:val="TableParagraph"/>
              <w:spacing w:before="195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4</w:t>
            </w:r>
          </w:p>
        </w:tc>
        <w:tc>
          <w:tcPr>
            <w:tcW w:w="2722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470BC4B4" w14:textId="77777777">
            <w:pPr>
              <w:pStyle w:val="TableParagraph"/>
              <w:spacing w:line="249" w:lineRule="auto"/>
              <w:ind w:left="73"/>
              <w:rPr>
                <w:sz w:val="21"/>
              </w:rPr>
            </w:pPr>
            <w:r>
              <w:rPr>
                <w:w w:val="105"/>
                <w:sz w:val="21"/>
              </w:rPr>
              <w:t>Desmonte e remoção dos forros e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ferragens de sustentação, luminárias,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fiações de instalações elétricas e de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lógica, racks, tomadas, interruptores,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troffers,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z w:val="21"/>
              </w:rPr>
              <w:t>tubulações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ar-condicionado,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divisórias,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portas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</w:t>
            </w:r>
            <w:r>
              <w:rPr>
                <w:spacing w:val="-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biombos.</w:t>
            </w:r>
          </w:p>
          <w:p w:rsidRPr="00E13C81" w:rsidR="00E13C81" w:rsidP="004C33A7" w:rsidRDefault="00E13C81" w14:paraId="29860DFA" w14:textId="493CDA42">
            <w:pPr>
              <w:pStyle w:val="TableParagraph"/>
              <w:spacing w:line="232" w:lineRule="exact"/>
              <w:ind w:left="73"/>
              <w:rPr>
                <w:b/>
                <w:strike/>
                <w:sz w:val="21"/>
              </w:rPr>
            </w:pPr>
          </w:p>
        </w:tc>
        <w:tc>
          <w:tcPr>
            <w:tcW w:w="123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16D2E878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342D035C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3DE6AA00" w14:textId="77777777">
            <w:pPr>
              <w:pStyle w:val="TableParagraph"/>
              <w:spacing w:before="195"/>
              <w:ind w:left="133" w:right="92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m²</w:t>
            </w:r>
          </w:p>
        </w:tc>
        <w:tc>
          <w:tcPr>
            <w:tcW w:w="168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5514AA13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14CD8035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ABC3AE9" w14:textId="77777777">
            <w:pPr>
              <w:pStyle w:val="TableParagraph"/>
              <w:spacing w:before="195"/>
              <w:ind w:right="532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3072</w:t>
            </w:r>
          </w:p>
        </w:tc>
        <w:tc>
          <w:tcPr>
            <w:tcW w:w="153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122CC554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5A9AE255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02E9C747" w14:textId="788F5F05">
            <w:pPr>
              <w:pStyle w:val="TableParagraph"/>
              <w:ind w:left="512"/>
              <w:rPr>
                <w:sz w:val="21"/>
              </w:rPr>
            </w:pPr>
          </w:p>
        </w:tc>
        <w:tc>
          <w:tcPr>
            <w:tcW w:w="150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5D8E8D96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40DAA66F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1F2FD33B" w14:textId="2F3D498A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E13C81" w:rsidTr="48D0A78D" w14:paraId="0BF67CF1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239"/>
        </w:trPr>
        <w:tc>
          <w:tcPr>
            <w:tcW w:w="685" w:type="dxa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6139569E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6FBCE6F4" w14:textId="77777777">
            <w:pPr>
              <w:pStyle w:val="TableParagraph"/>
              <w:spacing w:before="207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5</w:t>
            </w:r>
          </w:p>
        </w:tc>
        <w:tc>
          <w:tcPr>
            <w:tcW w:w="2722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Pr="00FC0304" w:rsidR="0047679E" w:rsidP="00FC0304" w:rsidRDefault="00E13C81" w14:paraId="13ACBBC8" w14:textId="1FF86686">
            <w:pPr>
              <w:pStyle w:val="TableParagraph"/>
              <w:ind w:left="73"/>
              <w:rPr>
                <w:spacing w:val="-1"/>
                <w:w w:val="105"/>
                <w:sz w:val="21"/>
              </w:rPr>
            </w:pPr>
            <w:r w:rsidRPr="00FC0304">
              <w:rPr>
                <w:spacing w:val="-1"/>
                <w:w w:val="105"/>
                <w:sz w:val="21"/>
              </w:rPr>
              <w:t>Lâmpadas LED tubular T8 de 18W, bivolt, 1650 lumens, cor da luz branca fria (6500K)</w:t>
            </w:r>
            <w:r w:rsidRPr="00FC0304" w:rsidR="0047679E">
              <w:rPr>
                <w:spacing w:val="-1"/>
                <w:w w:val="105"/>
                <w:sz w:val="21"/>
              </w:rPr>
              <w:t>, com etiqueta ENCE ou equivalente.</w:t>
            </w:r>
          </w:p>
          <w:p w:rsidRPr="00FC0304" w:rsidR="0047679E" w:rsidP="00FC0304" w:rsidRDefault="0047679E" w14:paraId="6B8E67DD" w14:textId="77777777">
            <w:pPr>
              <w:pStyle w:val="TableParagraph"/>
              <w:ind w:left="73"/>
              <w:rPr>
                <w:spacing w:val="-1"/>
                <w:w w:val="105"/>
                <w:sz w:val="21"/>
              </w:rPr>
            </w:pPr>
          </w:p>
          <w:p w:rsidRPr="00FC0304" w:rsidR="00E13C81" w:rsidP="00FC0304" w:rsidRDefault="00E13C81" w14:paraId="1FF29592" w14:textId="3E8DEE78">
            <w:pPr>
              <w:pStyle w:val="TableParagraph"/>
              <w:ind w:left="73"/>
              <w:rPr>
                <w:spacing w:val="-1"/>
                <w:w w:val="105"/>
                <w:sz w:val="21"/>
              </w:rPr>
            </w:pPr>
          </w:p>
        </w:tc>
        <w:tc>
          <w:tcPr>
            <w:tcW w:w="123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3860B90A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71A7748B" w14:textId="77777777">
            <w:pPr>
              <w:pStyle w:val="TableParagraph"/>
              <w:spacing w:before="207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68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402EF660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64AEA0B5" w14:textId="77777777">
            <w:pPr>
              <w:pStyle w:val="TableParagraph"/>
              <w:spacing w:before="207"/>
              <w:ind w:right="532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1752</w:t>
            </w:r>
          </w:p>
        </w:tc>
        <w:tc>
          <w:tcPr>
            <w:tcW w:w="153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1A5825CF" w14:textId="77777777">
            <w:pPr>
              <w:pStyle w:val="TableParagraph"/>
              <w:spacing w:before="2"/>
              <w:rPr>
                <w:sz w:val="21"/>
              </w:rPr>
            </w:pPr>
          </w:p>
          <w:p w:rsidR="00E13C81" w:rsidP="004C33A7" w:rsidRDefault="00E13C81" w14:paraId="42AF38D0" w14:textId="5D3AFD63">
            <w:pPr>
              <w:pStyle w:val="TableParagraph"/>
              <w:ind w:left="512"/>
              <w:rPr>
                <w:sz w:val="21"/>
              </w:rPr>
            </w:pPr>
          </w:p>
        </w:tc>
        <w:tc>
          <w:tcPr>
            <w:tcW w:w="150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57234965" w14:textId="77777777">
            <w:pPr>
              <w:pStyle w:val="TableParagraph"/>
              <w:spacing w:before="2"/>
              <w:rPr>
                <w:sz w:val="21"/>
              </w:rPr>
            </w:pPr>
          </w:p>
          <w:p w:rsidR="00E13C81" w:rsidP="004C33A7" w:rsidRDefault="00E13C81" w14:paraId="7FC38C9E" w14:textId="3B179907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E13C81" w:rsidTr="48D0A78D" w14:paraId="4573842C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99"/>
        </w:trPr>
        <w:tc>
          <w:tcPr>
            <w:tcW w:w="685" w:type="dxa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0A23E0A0" w14:textId="77777777">
            <w:pPr>
              <w:pStyle w:val="TableParagraph"/>
              <w:spacing w:before="7"/>
              <w:rPr>
                <w:sz w:val="31"/>
              </w:rPr>
            </w:pPr>
          </w:p>
          <w:p w:rsidR="00E13C81" w:rsidP="004C33A7" w:rsidRDefault="00E13C81" w14:paraId="1D6D2102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6</w:t>
            </w:r>
          </w:p>
        </w:tc>
        <w:tc>
          <w:tcPr>
            <w:tcW w:w="2722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7E981D1E" w14:textId="77777777">
            <w:pPr>
              <w:pStyle w:val="TableParagraph"/>
              <w:spacing w:before="2"/>
              <w:rPr>
                <w:sz w:val="21"/>
              </w:rPr>
            </w:pPr>
          </w:p>
          <w:p w:rsidR="00E13C81" w:rsidP="004C33A7" w:rsidRDefault="00E13C81" w14:paraId="2CA20E79" w14:textId="77777777">
            <w:pPr>
              <w:pStyle w:val="TableParagraph"/>
              <w:ind w:left="73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Instalação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do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forro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fibra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mineral.</w:t>
            </w:r>
          </w:p>
          <w:p w:rsidRPr="00E13C81" w:rsidR="00E13C81" w:rsidP="004C33A7" w:rsidRDefault="00E13C81" w14:paraId="6011F41F" w14:textId="660238EC">
            <w:pPr>
              <w:pStyle w:val="TableParagraph"/>
              <w:spacing w:before="10"/>
              <w:ind w:left="73"/>
              <w:rPr>
                <w:b/>
                <w:strike/>
                <w:sz w:val="21"/>
              </w:rPr>
            </w:pPr>
          </w:p>
        </w:tc>
        <w:tc>
          <w:tcPr>
            <w:tcW w:w="123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2BCF43FF" w14:textId="77777777">
            <w:pPr>
              <w:pStyle w:val="TableParagraph"/>
              <w:spacing w:before="7"/>
              <w:rPr>
                <w:sz w:val="31"/>
              </w:rPr>
            </w:pPr>
          </w:p>
          <w:p w:rsidR="00E13C81" w:rsidP="004C33A7" w:rsidRDefault="00E13C81" w14:paraId="49705558" w14:textId="77777777">
            <w:pPr>
              <w:pStyle w:val="TableParagraph"/>
              <w:ind w:left="133" w:right="92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m²</w:t>
            </w:r>
          </w:p>
        </w:tc>
        <w:tc>
          <w:tcPr>
            <w:tcW w:w="168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7586E449" w14:textId="77777777">
            <w:pPr>
              <w:pStyle w:val="TableParagraph"/>
              <w:spacing w:before="7"/>
              <w:rPr>
                <w:sz w:val="31"/>
              </w:rPr>
            </w:pPr>
          </w:p>
          <w:p w:rsidR="00E13C81" w:rsidP="004C33A7" w:rsidRDefault="00E13C81" w14:paraId="52F0C41F" w14:textId="77777777">
            <w:pPr>
              <w:pStyle w:val="TableParagraph"/>
              <w:ind w:right="532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3072</w:t>
            </w:r>
          </w:p>
        </w:tc>
        <w:tc>
          <w:tcPr>
            <w:tcW w:w="153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79A0BFFC" w14:textId="77777777">
            <w:pPr>
              <w:pStyle w:val="TableParagraph"/>
              <w:spacing w:before="2"/>
              <w:rPr>
                <w:sz w:val="21"/>
              </w:rPr>
            </w:pPr>
          </w:p>
          <w:p w:rsidR="00E13C81" w:rsidP="004C33A7" w:rsidRDefault="00E13C81" w14:paraId="26F227E0" w14:textId="1356881F">
            <w:pPr>
              <w:pStyle w:val="TableParagraph"/>
              <w:ind w:left="512"/>
              <w:rPr>
                <w:sz w:val="21"/>
              </w:rPr>
            </w:pPr>
          </w:p>
        </w:tc>
        <w:tc>
          <w:tcPr>
            <w:tcW w:w="150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32F083A2" w14:textId="77777777">
            <w:pPr>
              <w:pStyle w:val="TableParagraph"/>
              <w:spacing w:before="2"/>
              <w:rPr>
                <w:sz w:val="21"/>
              </w:rPr>
            </w:pPr>
          </w:p>
          <w:p w:rsidR="00E13C81" w:rsidP="004C33A7" w:rsidRDefault="00E13C81" w14:paraId="4FF6ADB9" w14:textId="79B0DA49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E13C81" w:rsidTr="48D0A78D" w14:paraId="030F03C5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511"/>
        </w:trPr>
        <w:tc>
          <w:tcPr>
            <w:tcW w:w="685" w:type="dxa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7BA27063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1BE6F17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1B89934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41DA1D2F" w14:textId="77777777">
            <w:pPr>
              <w:pStyle w:val="TableParagraph"/>
              <w:spacing w:before="4"/>
              <w:rPr>
                <w:sz w:val="25"/>
              </w:rPr>
            </w:pPr>
          </w:p>
          <w:p w:rsidR="00E13C81" w:rsidP="004C33A7" w:rsidRDefault="00E13C81" w14:paraId="679E5DE0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7</w:t>
            </w:r>
          </w:p>
        </w:tc>
        <w:tc>
          <w:tcPr>
            <w:tcW w:w="2722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4184575B" w14:textId="77777777">
            <w:pPr>
              <w:pStyle w:val="TableParagraph"/>
              <w:spacing w:line="249" w:lineRule="auto"/>
              <w:ind w:left="73" w:right="-10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Instalação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de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luminárias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de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embutir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com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duas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lâmpadas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LED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com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ou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sem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troffer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ou porta troffer, que serão instalados no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forro, fixados na laje através dos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acessórios de fixação, conforme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distribuição de projeto e ocupação a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posição do painel central de 243mm de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largura por 1243mm de comprimento,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com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soquetes,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tomadas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</w:t>
            </w:r>
            <w:r>
              <w:rPr>
                <w:spacing w:val="-6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fiações.</w:t>
            </w:r>
          </w:p>
          <w:p w:rsidRPr="00E13C81" w:rsidR="00E13C81" w:rsidP="004C33A7" w:rsidRDefault="00E13C81" w14:paraId="0D181700" w14:textId="7E4EB2F0">
            <w:pPr>
              <w:pStyle w:val="TableParagraph"/>
              <w:spacing w:line="232" w:lineRule="exact"/>
              <w:ind w:left="73"/>
              <w:rPr>
                <w:b/>
                <w:strike/>
                <w:sz w:val="21"/>
              </w:rPr>
            </w:pPr>
          </w:p>
        </w:tc>
        <w:tc>
          <w:tcPr>
            <w:tcW w:w="123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703725C7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0EB127C6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3D4FA0BC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32D622EA" w14:textId="77777777">
            <w:pPr>
              <w:pStyle w:val="TableParagraph"/>
              <w:spacing w:before="172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68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5C0643F2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77698C0D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72ED991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4B5D597B" w14:textId="77777777">
            <w:pPr>
              <w:pStyle w:val="TableParagraph"/>
              <w:spacing w:before="172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876</w:t>
            </w:r>
          </w:p>
        </w:tc>
        <w:tc>
          <w:tcPr>
            <w:tcW w:w="153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573E9A4D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17B254EA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F705FCA" w14:textId="10B3183C">
            <w:pPr>
              <w:pStyle w:val="TableParagraph"/>
              <w:spacing w:before="195"/>
              <w:ind w:left="458"/>
              <w:rPr>
                <w:sz w:val="21"/>
              </w:rPr>
            </w:pPr>
          </w:p>
        </w:tc>
        <w:tc>
          <w:tcPr>
            <w:tcW w:w="150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05178681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728FA63A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0BE8F516" w14:textId="41B5770F">
            <w:pPr>
              <w:pStyle w:val="TableParagraph"/>
              <w:spacing w:before="195"/>
              <w:ind w:left="241" w:right="203"/>
              <w:jc w:val="center"/>
              <w:rPr>
                <w:sz w:val="21"/>
              </w:rPr>
            </w:pPr>
          </w:p>
        </w:tc>
      </w:tr>
      <w:tr w:rsidR="00E13C81" w:rsidTr="48D0A78D" w14:paraId="286DC56C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503"/>
        </w:trPr>
        <w:tc>
          <w:tcPr>
            <w:tcW w:w="685" w:type="dxa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72104793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7596B648" w14:textId="77777777">
            <w:pPr>
              <w:pStyle w:val="TableParagraph"/>
              <w:spacing w:before="6"/>
              <w:rPr>
                <w:sz w:val="29"/>
              </w:rPr>
            </w:pPr>
          </w:p>
          <w:p w:rsidR="00E13C81" w:rsidP="004C33A7" w:rsidRDefault="00E13C81" w14:paraId="31DBDDDF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8</w:t>
            </w:r>
          </w:p>
        </w:tc>
        <w:tc>
          <w:tcPr>
            <w:tcW w:w="2722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Pr="00FC0304" w:rsidR="00E13C81" w:rsidP="00FC0304" w:rsidRDefault="00E13C81" w14:paraId="302EE04A" w14:textId="5E863EAD">
            <w:pPr>
              <w:pStyle w:val="TableParagraph"/>
              <w:spacing w:line="249" w:lineRule="auto"/>
              <w:ind w:left="73" w:right="291"/>
              <w:rPr>
                <w:sz w:val="21"/>
              </w:rPr>
            </w:pPr>
            <w:r>
              <w:rPr>
                <w:spacing w:val="-1"/>
                <w:w w:val="105"/>
                <w:sz w:val="21"/>
              </w:rPr>
              <w:t>Instalação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de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pontos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elétricos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para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os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circuitos de luminárias, </w:t>
            </w:r>
            <w:r>
              <w:rPr>
                <w:w w:val="105"/>
                <w:sz w:val="21"/>
              </w:rPr>
              <w:t>com fiações,</w:t>
            </w:r>
            <w:r>
              <w:rPr>
                <w:spacing w:val="-5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 xml:space="preserve">disjuntores, tomadas, interruptores </w:t>
            </w:r>
            <w:r>
              <w:rPr>
                <w:w w:val="105"/>
                <w:sz w:val="21"/>
              </w:rPr>
              <w:t>e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quadro elétrico de distribuição até o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quadro</w:t>
            </w:r>
            <w:r>
              <w:rPr>
                <w:spacing w:val="-4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elétrico</w:t>
            </w:r>
            <w:r>
              <w:rPr>
                <w:spacing w:val="-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geral.</w:t>
            </w:r>
          </w:p>
        </w:tc>
        <w:tc>
          <w:tcPr>
            <w:tcW w:w="123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115F32E7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0C308E5B" w14:textId="77777777">
            <w:pPr>
              <w:pStyle w:val="TableParagraph"/>
              <w:spacing w:before="6"/>
              <w:rPr>
                <w:sz w:val="29"/>
              </w:rPr>
            </w:pPr>
          </w:p>
          <w:p w:rsidR="00E13C81" w:rsidP="004C33A7" w:rsidRDefault="00E13C81" w14:paraId="3DD1E2A5" w14:textId="77777777">
            <w:pPr>
              <w:pStyle w:val="TableParagraph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68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37F0A683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2630CFE0" w14:textId="77777777">
            <w:pPr>
              <w:pStyle w:val="TableParagraph"/>
              <w:spacing w:before="6"/>
              <w:rPr>
                <w:sz w:val="29"/>
              </w:rPr>
            </w:pPr>
          </w:p>
          <w:p w:rsidR="00E13C81" w:rsidP="004C33A7" w:rsidRDefault="00E13C81" w14:paraId="39A38783" w14:textId="77777777">
            <w:pPr>
              <w:pStyle w:val="TableParagraph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876</w:t>
            </w:r>
          </w:p>
        </w:tc>
        <w:tc>
          <w:tcPr>
            <w:tcW w:w="153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51927CD6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7BCC0C2F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5DFC5D3C" w14:textId="69A55C4E">
            <w:pPr>
              <w:pStyle w:val="TableParagraph"/>
              <w:ind w:left="458"/>
              <w:rPr>
                <w:sz w:val="21"/>
              </w:rPr>
            </w:pPr>
          </w:p>
        </w:tc>
        <w:tc>
          <w:tcPr>
            <w:tcW w:w="150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3591B1DF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31618125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04A426B6" w14:textId="07D2FEB8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E13C81" w:rsidTr="48D0A78D" w14:paraId="362591C8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99"/>
        </w:trPr>
        <w:tc>
          <w:tcPr>
            <w:tcW w:w="685" w:type="dxa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163B87A5" w14:textId="77777777">
            <w:pPr>
              <w:pStyle w:val="TableParagraph"/>
              <w:spacing w:before="7"/>
              <w:rPr>
                <w:sz w:val="31"/>
              </w:rPr>
            </w:pPr>
          </w:p>
          <w:p w:rsidR="00E13C81" w:rsidP="004C33A7" w:rsidRDefault="00E13C81" w14:paraId="04CF7C64" w14:textId="77777777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w w:val="102"/>
                <w:sz w:val="21"/>
              </w:rPr>
              <w:t>9</w:t>
            </w:r>
          </w:p>
        </w:tc>
        <w:tc>
          <w:tcPr>
            <w:tcW w:w="2722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26E3CBB1" w14:textId="77777777">
            <w:pPr>
              <w:pStyle w:val="TableParagraph"/>
              <w:spacing w:line="249" w:lineRule="auto"/>
              <w:ind w:left="73" w:right="132"/>
              <w:rPr>
                <w:sz w:val="21"/>
              </w:rPr>
            </w:pPr>
            <w:r>
              <w:rPr>
                <w:w w:val="105"/>
                <w:sz w:val="21"/>
              </w:rPr>
              <w:t>Instalação do troffer/porta troffer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fixados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na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spacing w:val="-1"/>
                <w:w w:val="105"/>
                <w:sz w:val="21"/>
              </w:rPr>
              <w:t>laje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através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</w:t>
            </w:r>
            <w:r>
              <w:rPr>
                <w:spacing w:val="-1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acessórios</w:t>
            </w:r>
            <w:r>
              <w:rPr>
                <w:spacing w:val="-13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</w:t>
            </w:r>
            <w:r>
              <w:rPr>
                <w:spacing w:val="-52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fixação.</w:t>
            </w:r>
          </w:p>
          <w:p w:rsidRPr="00E13C81" w:rsidR="00E13C81" w:rsidP="004C33A7" w:rsidRDefault="00E13C81" w14:paraId="0C0A0418" w14:textId="51030AD5">
            <w:pPr>
              <w:pStyle w:val="TableParagraph"/>
              <w:spacing w:line="232" w:lineRule="exact"/>
              <w:ind w:left="73"/>
              <w:rPr>
                <w:b/>
                <w:strike/>
                <w:sz w:val="21"/>
              </w:rPr>
            </w:pPr>
          </w:p>
        </w:tc>
        <w:tc>
          <w:tcPr>
            <w:tcW w:w="1239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774BC86F" w14:textId="77777777">
            <w:pPr>
              <w:pStyle w:val="TableParagraph"/>
              <w:spacing w:before="7"/>
              <w:rPr>
                <w:sz w:val="31"/>
              </w:rPr>
            </w:pPr>
          </w:p>
          <w:p w:rsidR="00E13C81" w:rsidP="004C33A7" w:rsidRDefault="00E13C81" w14:paraId="3155419C" w14:textId="77777777">
            <w:pPr>
              <w:pStyle w:val="TableParagraph"/>
              <w:ind w:left="132" w:right="96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unidade</w:t>
            </w:r>
          </w:p>
        </w:tc>
        <w:tc>
          <w:tcPr>
            <w:tcW w:w="168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2EC2DE1B" w14:textId="77777777">
            <w:pPr>
              <w:pStyle w:val="TableParagraph"/>
              <w:spacing w:before="7"/>
              <w:rPr>
                <w:sz w:val="31"/>
              </w:rPr>
            </w:pPr>
          </w:p>
          <w:p w:rsidR="00E13C81" w:rsidP="004C33A7" w:rsidRDefault="00E13C81" w14:paraId="04CF82E3" w14:textId="77777777">
            <w:pPr>
              <w:pStyle w:val="TableParagraph"/>
              <w:ind w:left="547" w:right="510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876</w:t>
            </w:r>
          </w:p>
        </w:tc>
        <w:tc>
          <w:tcPr>
            <w:tcW w:w="153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27DCE01C" w14:textId="77777777">
            <w:pPr>
              <w:pStyle w:val="TableParagraph"/>
              <w:spacing w:before="2"/>
              <w:rPr>
                <w:sz w:val="21"/>
              </w:rPr>
            </w:pPr>
          </w:p>
          <w:p w:rsidR="00E13C81" w:rsidP="004C33A7" w:rsidRDefault="00E13C81" w14:paraId="5F8E5B00" w14:textId="44829F47">
            <w:pPr>
              <w:pStyle w:val="TableParagraph"/>
              <w:ind w:left="458"/>
              <w:rPr>
                <w:sz w:val="21"/>
              </w:rPr>
            </w:pPr>
          </w:p>
        </w:tc>
        <w:tc>
          <w:tcPr>
            <w:tcW w:w="150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7345FE1E" w14:textId="77777777">
            <w:pPr>
              <w:pStyle w:val="TableParagraph"/>
              <w:spacing w:before="2"/>
              <w:rPr>
                <w:sz w:val="21"/>
              </w:rPr>
            </w:pPr>
          </w:p>
          <w:p w:rsidR="00E13C81" w:rsidP="004C33A7" w:rsidRDefault="00E13C81" w14:paraId="5F32AD0C" w14:textId="622536BD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E13C81" w:rsidTr="48D0A78D" w14:paraId="5E69E75A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87"/>
        </w:trPr>
        <w:tc>
          <w:tcPr>
            <w:tcW w:w="685" w:type="dxa"/>
            <w:tcBorders>
              <w:top w:val="double" w:color="000000" w:themeColor="text1" w:sz="2" w:space="0"/>
              <w:left w:val="single" w:color="auto" w:sz="4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5A567920" w14:textId="77777777">
            <w:pPr>
              <w:pStyle w:val="TableParagraph"/>
              <w:spacing w:before="7"/>
              <w:rPr>
                <w:sz w:val="31"/>
              </w:rPr>
            </w:pPr>
          </w:p>
          <w:p w:rsidR="00E13C81" w:rsidP="004C33A7" w:rsidRDefault="00E13C81" w14:paraId="4271A7CD" w14:textId="77777777">
            <w:pPr>
              <w:pStyle w:val="TableParagraph"/>
              <w:ind w:left="231" w:right="195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10</w:t>
            </w:r>
          </w:p>
        </w:tc>
        <w:tc>
          <w:tcPr>
            <w:tcW w:w="2722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1D3F41E2" w14:textId="77777777">
            <w:pPr>
              <w:pStyle w:val="TableParagraph"/>
              <w:spacing w:line="249" w:lineRule="auto"/>
              <w:ind w:left="73"/>
              <w:rPr>
                <w:sz w:val="21"/>
              </w:rPr>
            </w:pPr>
            <w:r>
              <w:rPr>
                <w:w w:val="105"/>
                <w:sz w:val="21"/>
              </w:rPr>
              <w:t>Limpeza e remoção de entulho e</w:t>
            </w:r>
            <w:r>
              <w:rPr>
                <w:spacing w:val="1"/>
                <w:w w:val="105"/>
                <w:sz w:val="21"/>
              </w:rPr>
              <w:t xml:space="preserve"> </w:t>
            </w:r>
            <w:r>
              <w:rPr>
                <w:sz w:val="21"/>
              </w:rPr>
              <w:t>materiais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com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destinação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dos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z w:val="21"/>
              </w:rPr>
              <w:t>resíduos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para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local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devidamente</w:t>
            </w:r>
            <w:r>
              <w:rPr>
                <w:spacing w:val="-11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apropriado.</w:t>
            </w:r>
          </w:p>
          <w:p w:rsidRPr="00E13C81" w:rsidR="00E13C81" w:rsidP="004C33A7" w:rsidRDefault="00E13C81" w14:paraId="1ECF4FD9" w14:textId="7CC380EA">
            <w:pPr>
              <w:pStyle w:val="TableParagraph"/>
              <w:spacing w:line="220" w:lineRule="exact"/>
              <w:ind w:left="73"/>
              <w:rPr>
                <w:b/>
                <w:strike/>
                <w:sz w:val="21"/>
              </w:rPr>
            </w:pPr>
          </w:p>
        </w:tc>
        <w:tc>
          <w:tcPr>
            <w:tcW w:w="1239" w:type="dxa"/>
            <w:tcBorders>
              <w:top w:val="double" w:color="000000" w:themeColor="text1" w:sz="2" w:space="0"/>
              <w:left w:val="double" w:color="000000" w:themeColor="text1" w:sz="2" w:space="0"/>
              <w:bottom w:val="single" w:color="auto" w:sz="4" w:space="0"/>
              <w:right w:val="double" w:color="000000" w:themeColor="text1" w:sz="2" w:space="0"/>
            </w:tcBorders>
            <w:tcMar/>
          </w:tcPr>
          <w:p w:rsidR="00E13C81" w:rsidP="004C33A7" w:rsidRDefault="00E13C81" w14:paraId="1236FC05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626F0A88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58F3DE85" w14:textId="77777777">
            <w:pPr>
              <w:pStyle w:val="TableParagraph"/>
              <w:ind w:left="133" w:right="92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m²</w:t>
            </w:r>
          </w:p>
        </w:tc>
        <w:tc>
          <w:tcPr>
            <w:tcW w:w="168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1EAC695D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5752CE7B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1EC81948" w14:textId="77777777">
            <w:pPr>
              <w:pStyle w:val="TableParagraph"/>
              <w:ind w:right="508"/>
              <w:jc w:val="right"/>
              <w:rPr>
                <w:sz w:val="21"/>
              </w:rPr>
            </w:pPr>
            <w:r>
              <w:rPr>
                <w:w w:val="105"/>
                <w:sz w:val="21"/>
              </w:rPr>
              <w:t>3.072</w:t>
            </w:r>
          </w:p>
        </w:tc>
        <w:tc>
          <w:tcPr>
            <w:tcW w:w="153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double" w:color="000000" w:themeColor="text1" w:sz="2" w:space="0"/>
            </w:tcBorders>
            <w:tcMar/>
          </w:tcPr>
          <w:p w:rsidR="00E13C81" w:rsidP="004C33A7" w:rsidRDefault="00E13C81" w14:paraId="7D7E9567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7C367DBC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51829619" w14:textId="48B1E998">
            <w:pPr>
              <w:pStyle w:val="TableParagraph"/>
              <w:ind w:left="512"/>
              <w:rPr>
                <w:sz w:val="21"/>
              </w:rPr>
            </w:pPr>
          </w:p>
        </w:tc>
        <w:tc>
          <w:tcPr>
            <w:tcW w:w="1500" w:type="dxa"/>
            <w:tcBorders>
              <w:top w:val="double" w:color="000000" w:themeColor="text1" w:sz="2" w:space="0"/>
              <w:left w:val="double" w:color="000000" w:themeColor="text1" w:sz="2" w:space="0"/>
              <w:bottom w:val="double" w:color="000000" w:themeColor="text1" w:sz="2" w:space="0"/>
              <w:right w:val="single" w:color="auto" w:sz="4" w:space="0"/>
            </w:tcBorders>
            <w:tcMar/>
          </w:tcPr>
          <w:p w:rsidR="00E13C81" w:rsidP="004C33A7" w:rsidRDefault="00E13C81" w14:paraId="19C52037" w14:textId="77777777">
            <w:pPr>
              <w:pStyle w:val="TableParagraph"/>
              <w:rPr>
                <w:sz w:val="24"/>
              </w:rPr>
            </w:pPr>
          </w:p>
          <w:p w:rsidR="00E13C81" w:rsidP="004C33A7" w:rsidRDefault="00E13C81" w14:paraId="3A719D5F" w14:textId="77777777">
            <w:pPr>
              <w:pStyle w:val="TableParagraph"/>
              <w:spacing w:before="1"/>
              <w:rPr>
                <w:sz w:val="19"/>
              </w:rPr>
            </w:pPr>
          </w:p>
          <w:p w:rsidR="00E13C81" w:rsidP="004C33A7" w:rsidRDefault="00E13C81" w14:paraId="33AF129D" w14:textId="6C5B4C80">
            <w:pPr>
              <w:pStyle w:val="TableParagraph"/>
              <w:ind w:left="241" w:right="203"/>
              <w:jc w:val="center"/>
              <w:rPr>
                <w:sz w:val="21"/>
              </w:rPr>
            </w:pPr>
          </w:p>
        </w:tc>
      </w:tr>
      <w:tr w:rsidR="00E13C81" w:rsidTr="48D0A78D" w14:paraId="0797E5E4" w14:textId="77777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03"/>
        </w:trPr>
        <w:tc>
          <w:tcPr>
            <w:tcW w:w="9356" w:type="dxa"/>
            <w:gridSpan w:val="6"/>
            <w:tcBorders>
              <w:top w:val="double" w:color="000000" w:themeColor="text1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13C81" w:rsidP="00E13C81" w:rsidRDefault="00E13C81" w14:paraId="6810343F" w14:textId="77777777">
            <w:pPr>
              <w:pStyle w:val="TableParagraph"/>
              <w:spacing w:before="15" w:line="249" w:lineRule="auto"/>
              <w:jc w:val="center"/>
              <w:rPr>
                <w:b/>
                <w:sz w:val="21"/>
              </w:rPr>
            </w:pPr>
          </w:p>
          <w:p w:rsidR="00E13C81" w:rsidP="00E13C81" w:rsidRDefault="00E13C81" w14:paraId="0DCFA51A" w14:textId="733594A7">
            <w:pPr>
              <w:pStyle w:val="TableParagraph"/>
              <w:spacing w:before="15" w:line="249" w:lineRule="auto"/>
              <w:jc w:val="center"/>
              <w:rPr>
                <w:b/>
                <w:w w:val="105"/>
                <w:sz w:val="21"/>
              </w:rPr>
            </w:pPr>
            <w:r>
              <w:rPr>
                <w:b/>
                <w:sz w:val="21"/>
              </w:rPr>
              <w:t>VALOR</w:t>
            </w:r>
            <w:r>
              <w:rPr>
                <w:b/>
                <w:spacing w:val="19"/>
                <w:sz w:val="21"/>
              </w:rPr>
              <w:t xml:space="preserve"> </w:t>
            </w:r>
            <w:r>
              <w:rPr>
                <w:b/>
                <w:sz w:val="21"/>
              </w:rPr>
              <w:t>TOTAL</w:t>
            </w:r>
            <w:r>
              <w:rPr>
                <w:b/>
                <w:spacing w:val="19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(R$)</w:t>
            </w:r>
          </w:p>
          <w:p w:rsidR="00E13C81" w:rsidP="00E13C81" w:rsidRDefault="00E13C81" w14:paraId="1FDD4B21" w14:textId="74DB4ED8">
            <w:pPr>
              <w:pStyle w:val="TableParagraph"/>
              <w:spacing w:before="15" w:line="249" w:lineRule="auto"/>
              <w:jc w:val="center"/>
              <w:rPr>
                <w:b/>
                <w:sz w:val="21"/>
              </w:rPr>
            </w:pPr>
          </w:p>
        </w:tc>
      </w:tr>
      <w:bookmarkEnd w:id="0"/>
    </w:tbl>
    <w:p w:rsidRPr="00CB03F4" w:rsidR="00CB03F4" w:rsidP="009A67FC" w:rsidRDefault="00CB03F4" w14:paraId="180F9325" w14:textId="77777777">
      <w:pPr>
        <w:spacing w:after="16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965AEF" w:rsidP="00273036" w:rsidRDefault="00965AEF" w14:paraId="42ED2DB1" w14:textId="0B5EC3CD">
      <w:pPr>
        <w:pStyle w:val="Padr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160" w:line="240" w:lineRule="auto"/>
        <w:ind w:right="2146"/>
        <w:jc w:val="both"/>
        <w:rPr>
          <w:rFonts w:ascii="Arial" w:hAnsi="Arial" w:eastAsia="Arial" w:cs="Arial"/>
          <w:b/>
          <w:bCs/>
          <w:sz w:val="22"/>
          <w:szCs w:val="22"/>
        </w:rPr>
      </w:pPr>
      <w:r w:rsidRPr="009A67FC">
        <w:rPr>
          <w:rFonts w:ascii="Arial" w:hAnsi="Arial" w:eastAsia="Arial" w:cs="Arial"/>
          <w:b/>
          <w:bCs/>
          <w:sz w:val="22"/>
          <w:szCs w:val="22"/>
        </w:rPr>
        <w:t>NOTAS / DECLARAÇÕES:</w:t>
      </w:r>
    </w:p>
    <w:p w:rsidRPr="00273036" w:rsidR="00273036" w:rsidP="00273036" w:rsidRDefault="00273036" w14:paraId="4F11551A" w14:textId="77777777">
      <w:pPr>
        <w:spacing w:before="120" w:after="120"/>
        <w:ind w:right="120"/>
        <w:jc w:val="both"/>
        <w:rPr>
          <w:rFonts w:ascii="Arial" w:hAnsi="Arial" w:cs="Arial"/>
          <w:sz w:val="22"/>
          <w:szCs w:val="22"/>
        </w:rPr>
      </w:pPr>
      <w:r w:rsidRPr="00273036">
        <w:rPr>
          <w:rFonts w:ascii="Arial" w:hAnsi="Arial" w:cs="Arial"/>
          <w:color w:val="000000"/>
          <w:sz w:val="22"/>
          <w:szCs w:val="22"/>
        </w:rPr>
        <w:t>(As notas/declarações abaixo não devem ser excluídas e deverão constar da Proposta Comercial a ser encaminhada pelo fornecedor)</w:t>
      </w:r>
    </w:p>
    <w:p w:rsidRPr="00723E1B" w:rsidR="009A67FC" w:rsidP="00273036" w:rsidRDefault="009A67FC" w14:paraId="1D8E1BFA" w14:textId="77777777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723E1B">
        <w:rPr>
          <w:rFonts w:ascii="Arial" w:hAnsi="Arial" w:cs="Arial"/>
          <w:sz w:val="22"/>
          <w:szCs w:val="22"/>
        </w:rPr>
        <w:t>a) O nº do CNPJ informado acima deverá ser o mesmo do documento de cobrança a ser emitido.</w:t>
      </w:r>
    </w:p>
    <w:p w:rsidR="009A67FC" w:rsidP="00273036" w:rsidRDefault="009A67FC" w14:paraId="6FD4141E" w14:textId="77777777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723E1B">
        <w:rPr>
          <w:rFonts w:ascii="Arial" w:hAnsi="Arial" w:cs="Arial"/>
          <w:sz w:val="22"/>
          <w:szCs w:val="22"/>
        </w:rPr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:rsidRPr="00723E1B" w:rsidR="009A67FC" w:rsidP="009A67FC" w:rsidRDefault="009A67FC" w14:paraId="5BA07034" w14:textId="77777777">
      <w:pPr>
        <w:spacing w:after="160" w:line="259" w:lineRule="auto"/>
        <w:jc w:val="both"/>
        <w:rPr>
          <w:rFonts w:ascii="Arial" w:hAnsi="Arial" w:cs="Arial"/>
          <w:sz w:val="22"/>
          <w:szCs w:val="22"/>
        </w:rPr>
      </w:pPr>
    </w:p>
    <w:p w:rsidRPr="009A67FC" w:rsidR="00965AEF" w:rsidP="001F54BF" w:rsidRDefault="00965AEF" w14:paraId="72FA5A87" w14:textId="77777777">
      <w:pPr>
        <w:pStyle w:val="Corpo"/>
        <w:spacing w:after="240"/>
        <w:ind w:right="142"/>
        <w:jc w:val="both"/>
      </w:pPr>
      <w:r w:rsidRPr="009A67FC">
        <w:t>__________________________,_____/_____/______</w:t>
      </w:r>
    </w:p>
    <w:p w:rsidRPr="009A67FC" w:rsidR="00965AEF" w:rsidP="001F54BF" w:rsidRDefault="00965AEF" w14:paraId="096FF14C" w14:textId="77777777">
      <w:pPr>
        <w:pStyle w:val="Corpo"/>
        <w:spacing w:after="240"/>
        <w:ind w:right="142"/>
        <w:jc w:val="both"/>
      </w:pPr>
      <w:r w:rsidRPr="009A67FC">
        <w:t>Local, data</w:t>
      </w:r>
    </w:p>
    <w:p w:rsidR="00CB03F4" w:rsidP="001F54BF" w:rsidRDefault="00CB03F4" w14:paraId="7CB4212F" w14:textId="77777777">
      <w:pPr>
        <w:pStyle w:val="Corpo"/>
        <w:spacing w:after="240"/>
        <w:ind w:right="142"/>
        <w:jc w:val="both"/>
      </w:pPr>
    </w:p>
    <w:p w:rsidR="00CB03F4" w:rsidP="001F54BF" w:rsidRDefault="00CB03F4" w14:paraId="6D53F9FD" w14:textId="77777777">
      <w:pPr>
        <w:pStyle w:val="Corpo"/>
        <w:spacing w:after="240"/>
        <w:ind w:right="142"/>
        <w:jc w:val="both"/>
      </w:pPr>
    </w:p>
    <w:p w:rsidRPr="009A67FC" w:rsidR="00965AEF" w:rsidP="001F54BF" w:rsidRDefault="00965AEF" w14:paraId="16026AAC" w14:textId="2569F7CB">
      <w:pPr>
        <w:pStyle w:val="Corpo"/>
        <w:spacing w:after="240"/>
        <w:ind w:right="142"/>
        <w:jc w:val="both"/>
      </w:pPr>
      <w:r w:rsidRPr="009A67FC">
        <w:t>_____________________________________</w:t>
      </w:r>
    </w:p>
    <w:p w:rsidRPr="009A67FC" w:rsidR="00965AEF" w:rsidP="001F54BF" w:rsidRDefault="00965AEF" w14:paraId="75C31642" w14:textId="77777777">
      <w:pPr>
        <w:pStyle w:val="Corpo"/>
        <w:ind w:right="142"/>
        <w:jc w:val="both"/>
      </w:pPr>
      <w:r w:rsidRPr="009A67FC">
        <w:rPr>
          <w:lang w:val="pt-PT"/>
        </w:rPr>
        <w:t>Assinatura do Representante Legal</w:t>
      </w:r>
    </w:p>
    <w:p w:rsidRPr="009A67FC" w:rsidR="00965AEF" w:rsidP="001F54BF" w:rsidRDefault="00965AEF" w14:paraId="5839D0A5" w14:textId="77777777">
      <w:pPr>
        <w:pStyle w:val="Corpo"/>
        <w:ind w:right="142"/>
        <w:jc w:val="both"/>
      </w:pPr>
    </w:p>
    <w:p w:rsidRPr="009A67FC" w:rsidR="00965AEF" w:rsidP="001F54BF" w:rsidRDefault="00965AEF" w14:paraId="3D062EB8" w14:textId="77777777">
      <w:pPr>
        <w:pStyle w:val="Corpo"/>
        <w:ind w:right="142"/>
        <w:jc w:val="both"/>
      </w:pPr>
      <w:r w:rsidRPr="009A67FC">
        <w:rPr>
          <w:lang w:val="de-DE"/>
        </w:rPr>
        <w:t>NOME:</w:t>
      </w:r>
    </w:p>
    <w:p w:rsidRPr="009A67FC" w:rsidR="00965AEF" w:rsidP="001F54BF" w:rsidRDefault="00965AEF" w14:paraId="313B2E73" w14:textId="77777777">
      <w:pPr>
        <w:pStyle w:val="Corpo"/>
        <w:ind w:right="142"/>
        <w:jc w:val="both"/>
      </w:pPr>
      <w:r w:rsidRPr="009A67FC">
        <w:rPr>
          <w:lang w:val="it-IT"/>
        </w:rPr>
        <w:t>CARGO:</w:t>
      </w:r>
    </w:p>
    <w:p w:rsidRPr="009A67FC" w:rsidR="00E60A1A" w:rsidP="001F54BF" w:rsidRDefault="00E60A1A" w14:paraId="6A6520F0" w14:textId="62B06292">
      <w:pPr>
        <w:pStyle w:val="textojustificado"/>
        <w:spacing w:before="120" w:beforeAutospacing="0" w:after="120" w:afterAutospacing="0"/>
        <w:ind w:right="120"/>
        <w:jc w:val="both"/>
        <w:rPr>
          <w:color w:val="000000"/>
          <w:sz w:val="22"/>
          <w:szCs w:val="22"/>
        </w:rPr>
      </w:pPr>
    </w:p>
    <w:sectPr w:rsidRPr="009A67FC" w:rsidR="00E60A1A" w:rsidSect="00F3224D">
      <w:headerReference w:type="default" r:id="rId11"/>
      <w:pgSz w:w="11906" w:h="16838" w:orient="portrait" w:code="9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24D" w:rsidRDefault="00F3224D" w14:paraId="79F61CBE" w14:textId="77777777">
      <w:r>
        <w:separator/>
      </w:r>
    </w:p>
  </w:endnote>
  <w:endnote w:type="continuationSeparator" w:id="0">
    <w:p w:rsidR="00F3224D" w:rsidRDefault="00F3224D" w14:paraId="787AA59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nos">
    <w:altName w:val="Calibri"/>
    <w:charset w:val="00"/>
    <w:family w:val="auto"/>
    <w:pitch w:val="default"/>
    <w:sig w:usb0="E0000AFF" w:usb1="500078FF" w:usb2="00000029" w:usb3="00000000" w:csb0="6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24D" w:rsidRDefault="00F3224D" w14:paraId="2C8A4A24" w14:textId="77777777">
      <w:r>
        <w:separator/>
      </w:r>
    </w:p>
  </w:footnote>
  <w:footnote w:type="continuationSeparator" w:id="0">
    <w:p w:rsidR="00F3224D" w:rsidRDefault="00F3224D" w14:paraId="6AD0A4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A536DF" w:rsidR="0034536C" w:rsidP="0034536C" w:rsidRDefault="0034536C" w14:paraId="5E36FC15" w14:textId="13FF9913">
    <w:pPr>
      <w:jc w:val="center"/>
      <w:rPr>
        <w:rFonts w:ascii="Arial" w:hAnsi="Arial" w:cs="Arial"/>
        <w:b/>
        <w:bCs/>
        <w:sz w:val="22"/>
        <w:szCs w:val="22"/>
      </w:rPr>
    </w:pPr>
    <w:r w:rsidRPr="2162B67F">
      <w:rPr>
        <w:rFonts w:ascii="Arial" w:hAnsi="Arial" w:cs="Arial"/>
        <w:b/>
        <w:bCs/>
        <w:sz w:val="22"/>
        <w:szCs w:val="22"/>
      </w:rPr>
      <w:t xml:space="preserve">ANEXO </w:t>
    </w:r>
    <w:r w:rsidR="00F53EFD">
      <w:rPr>
        <w:rFonts w:ascii="Arial" w:hAnsi="Arial" w:cs="Arial"/>
        <w:b/>
        <w:bCs/>
        <w:sz w:val="22"/>
        <w:szCs w:val="22"/>
      </w:rPr>
      <w:t>C</w:t>
    </w:r>
    <w:r w:rsidRPr="2162B67F">
      <w:rPr>
        <w:rFonts w:ascii="Arial" w:hAnsi="Arial" w:cs="Arial"/>
        <w:b/>
        <w:bCs/>
        <w:sz w:val="22"/>
        <w:szCs w:val="22"/>
      </w:rPr>
      <w:t xml:space="preserve"> </w:t>
    </w:r>
  </w:p>
  <w:p w:rsidRPr="00A536DF" w:rsidR="0034536C" w:rsidP="0034536C" w:rsidRDefault="0034536C" w14:paraId="7E719667" w14:textId="77777777">
    <w:pPr>
      <w:jc w:val="center"/>
      <w:rPr>
        <w:rFonts w:ascii="Arial" w:hAnsi="Arial" w:cs="Arial"/>
        <w:b/>
        <w:bCs/>
        <w:sz w:val="22"/>
        <w:szCs w:val="22"/>
      </w:rPr>
    </w:pPr>
  </w:p>
  <w:tbl>
    <w:tblPr>
      <w:tblW w:w="9995" w:type="dxa"/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</w:tblBorders>
      <w:tblLayout w:type="fixed"/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9995"/>
    </w:tblGrid>
    <w:tr w:rsidRPr="00A536DF" w:rsidR="0034536C" w:rsidTr="0048236A" w14:paraId="3CDF478A" w14:textId="77777777">
      <w:trPr>
        <w:trHeight w:val="300"/>
      </w:trPr>
      <w:tc>
        <w:tcPr>
          <w:tcW w:w="9995" w:type="dxa"/>
        </w:tcPr>
        <w:p w:rsidR="0034536C" w:rsidP="0034536C" w:rsidRDefault="0034536C" w14:paraId="66A3F962" w14:textId="77777777">
          <w:pPr>
            <w:spacing w:line="240" w:lineRule="atLeast"/>
            <w:jc w:val="center"/>
            <w:rPr>
              <w:rFonts w:ascii="Arial" w:hAnsi="Arial"/>
              <w:b/>
              <w:sz w:val="22"/>
              <w:szCs w:val="22"/>
            </w:rPr>
          </w:pPr>
        </w:p>
        <w:p w:rsidRPr="00F53EFD" w:rsidR="0034536C" w:rsidP="0034536C" w:rsidRDefault="0034536C" w14:paraId="3BA30A21" w14:textId="1AF6798D">
          <w:pPr>
            <w:spacing w:line="240" w:lineRule="atLeast"/>
            <w:jc w:val="center"/>
            <w:rPr>
              <w:rFonts w:ascii="Arial" w:hAnsi="Arial"/>
              <w:b/>
              <w:bCs/>
              <w:sz w:val="22"/>
              <w:szCs w:val="22"/>
            </w:rPr>
          </w:pPr>
          <w:r w:rsidRPr="7BA1DD18">
            <w:rPr>
              <w:rFonts w:ascii="Arial" w:hAnsi="Arial"/>
              <w:b/>
              <w:bCs/>
              <w:sz w:val="22"/>
              <w:szCs w:val="22"/>
            </w:rPr>
            <w:t xml:space="preserve">PROPOSTA COMERCIAL DO PREGÃO </w:t>
          </w:r>
          <w:r w:rsidRPr="00F53EFD">
            <w:rPr>
              <w:rFonts w:ascii="Arial" w:hAnsi="Arial"/>
              <w:b/>
              <w:bCs/>
              <w:sz w:val="22"/>
              <w:szCs w:val="22"/>
            </w:rPr>
            <w:t xml:space="preserve">ELETRÔNICO Nº </w:t>
          </w:r>
          <w:r w:rsidRPr="00F53EFD" w:rsidR="00F53EFD">
            <w:rPr>
              <w:rFonts w:ascii="Arial" w:hAnsi="Arial"/>
              <w:b/>
              <w:bCs/>
              <w:sz w:val="22"/>
              <w:szCs w:val="22"/>
            </w:rPr>
            <w:t>31</w:t>
          </w:r>
          <w:r w:rsidRPr="00F53EFD">
            <w:rPr>
              <w:rFonts w:ascii="Arial" w:hAnsi="Arial"/>
              <w:b/>
              <w:bCs/>
              <w:sz w:val="22"/>
              <w:szCs w:val="22"/>
            </w:rPr>
            <w:t>/202</w:t>
          </w:r>
          <w:r w:rsidRPr="00F53EFD" w:rsidR="00F53EFD">
            <w:rPr>
              <w:rFonts w:ascii="Arial" w:hAnsi="Arial"/>
              <w:b/>
              <w:bCs/>
              <w:sz w:val="22"/>
              <w:szCs w:val="22"/>
            </w:rPr>
            <w:t>4</w:t>
          </w:r>
          <w:r w:rsidRPr="00F53EFD">
            <w:rPr>
              <w:rFonts w:ascii="Arial" w:hAnsi="Arial"/>
              <w:b/>
              <w:bCs/>
              <w:sz w:val="22"/>
              <w:szCs w:val="22"/>
            </w:rPr>
            <w:t>-RP</w:t>
          </w:r>
        </w:p>
        <w:p w:rsidRPr="00A536DF" w:rsidR="0034536C" w:rsidP="0034536C" w:rsidRDefault="0034536C" w14:paraId="78C8728B" w14:textId="77777777">
          <w:pPr>
            <w:spacing w:line="240" w:lineRule="atLeast"/>
            <w:rPr>
              <w:rFonts w:ascii="Arial" w:hAnsi="Arial"/>
              <w:b/>
              <w:sz w:val="22"/>
              <w:szCs w:val="22"/>
            </w:rPr>
          </w:pPr>
        </w:p>
      </w:tc>
    </w:tr>
  </w:tbl>
  <w:p w:rsidR="0034536C" w:rsidP="0034536C" w:rsidRDefault="0034536C" w14:paraId="5CC85B83" w14:textId="77777777">
    <w:pPr>
      <w:jc w:val="both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DCBF6"/>
    <w:multiLevelType w:val="hybridMultilevel"/>
    <w:tmpl w:val="D6540984"/>
    <w:lvl w:ilvl="0" w:tplc="8A1CB44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058C3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82C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2610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C52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2A21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869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2AB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EF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382CFA"/>
    <w:multiLevelType w:val="multilevel"/>
    <w:tmpl w:val="534A9E2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Arial" w:hAnsi="Arial" w:eastAsia="Arial" w:cs="Arial"/>
        <w:b/>
        <w:sz w:val="20"/>
      </w:rPr>
    </w:lvl>
  </w:abstractNum>
  <w:abstractNum w:abstractNumId="2" w15:restartNumberingAfterBreak="0">
    <w:nsid w:val="21C74BF8"/>
    <w:multiLevelType w:val="hybridMultilevel"/>
    <w:tmpl w:val="5F2C944A"/>
    <w:lvl w:ilvl="0" w:tplc="7FCAF384">
      <w:start w:val="1"/>
      <w:numFmt w:val="decimal"/>
      <w:lvlText w:val="%1."/>
      <w:lvlJc w:val="left"/>
      <w:pPr>
        <w:ind w:left="720" w:hanging="360"/>
      </w:pPr>
    </w:lvl>
    <w:lvl w:ilvl="1" w:tplc="BAB0737E">
      <w:start w:val="1"/>
      <w:numFmt w:val="lowerLetter"/>
      <w:lvlText w:val="%2."/>
      <w:lvlJc w:val="left"/>
      <w:pPr>
        <w:ind w:left="1440" w:hanging="360"/>
      </w:pPr>
    </w:lvl>
    <w:lvl w:ilvl="2" w:tplc="29FACC44">
      <w:start w:val="1"/>
      <w:numFmt w:val="lowerRoman"/>
      <w:lvlText w:val="%3."/>
      <w:lvlJc w:val="right"/>
      <w:pPr>
        <w:ind w:left="2160" w:hanging="180"/>
      </w:pPr>
    </w:lvl>
    <w:lvl w:ilvl="3" w:tplc="F0AEF882">
      <w:start w:val="1"/>
      <w:numFmt w:val="decimal"/>
      <w:lvlText w:val="%4."/>
      <w:lvlJc w:val="left"/>
      <w:pPr>
        <w:ind w:left="2880" w:hanging="360"/>
      </w:pPr>
    </w:lvl>
    <w:lvl w:ilvl="4" w:tplc="279020A6">
      <w:start w:val="1"/>
      <w:numFmt w:val="lowerLetter"/>
      <w:lvlText w:val="%5."/>
      <w:lvlJc w:val="left"/>
      <w:pPr>
        <w:ind w:left="3600" w:hanging="360"/>
      </w:pPr>
    </w:lvl>
    <w:lvl w:ilvl="5" w:tplc="C498AECA">
      <w:start w:val="1"/>
      <w:numFmt w:val="lowerRoman"/>
      <w:lvlText w:val="%6."/>
      <w:lvlJc w:val="right"/>
      <w:pPr>
        <w:ind w:left="4320" w:hanging="180"/>
      </w:pPr>
    </w:lvl>
    <w:lvl w:ilvl="6" w:tplc="FECC6594">
      <w:start w:val="1"/>
      <w:numFmt w:val="decimal"/>
      <w:lvlText w:val="%7."/>
      <w:lvlJc w:val="left"/>
      <w:pPr>
        <w:ind w:left="5040" w:hanging="360"/>
      </w:pPr>
    </w:lvl>
    <w:lvl w:ilvl="7" w:tplc="40D0BA20">
      <w:start w:val="1"/>
      <w:numFmt w:val="lowerLetter"/>
      <w:lvlText w:val="%8."/>
      <w:lvlJc w:val="left"/>
      <w:pPr>
        <w:ind w:left="5760" w:hanging="360"/>
      </w:pPr>
    </w:lvl>
    <w:lvl w:ilvl="8" w:tplc="FA6E10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71E2F"/>
    <w:multiLevelType w:val="multilevel"/>
    <w:tmpl w:val="5E88006C"/>
    <w:lvl w:ilvl="0">
      <w:start w:val="1"/>
      <w:numFmt w:val="decimal"/>
      <w:lvlText w:val="%1."/>
      <w:lvlJc w:val="left"/>
      <w:pPr>
        <w:ind w:left="474" w:hanging="245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48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0" w:hanging="639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30" w:hanging="8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820" w:hanging="8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40" w:hanging="8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820" w:hanging="8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800" w:hanging="8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80" w:hanging="82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AF"/>
    <w:rsid w:val="00003205"/>
    <w:rsid w:val="00010215"/>
    <w:rsid w:val="00044553"/>
    <w:rsid w:val="00044F90"/>
    <w:rsid w:val="00052C82"/>
    <w:rsid w:val="000B0377"/>
    <w:rsid w:val="000C365A"/>
    <w:rsid w:val="001040FB"/>
    <w:rsid w:val="001149FB"/>
    <w:rsid w:val="001776B9"/>
    <w:rsid w:val="001C0A25"/>
    <w:rsid w:val="001F54BF"/>
    <w:rsid w:val="00202AB1"/>
    <w:rsid w:val="00212723"/>
    <w:rsid w:val="0023653F"/>
    <w:rsid w:val="00236E81"/>
    <w:rsid w:val="002428FF"/>
    <w:rsid w:val="00246B87"/>
    <w:rsid w:val="00252159"/>
    <w:rsid w:val="00255887"/>
    <w:rsid w:val="00273036"/>
    <w:rsid w:val="002763F3"/>
    <w:rsid w:val="00281917"/>
    <w:rsid w:val="002B0D94"/>
    <w:rsid w:val="002F661D"/>
    <w:rsid w:val="0034536C"/>
    <w:rsid w:val="00367343"/>
    <w:rsid w:val="003B4B00"/>
    <w:rsid w:val="00400D26"/>
    <w:rsid w:val="0043156A"/>
    <w:rsid w:val="0046545C"/>
    <w:rsid w:val="00465612"/>
    <w:rsid w:val="0047679E"/>
    <w:rsid w:val="004858FE"/>
    <w:rsid w:val="004A2FA5"/>
    <w:rsid w:val="004E4B20"/>
    <w:rsid w:val="00512784"/>
    <w:rsid w:val="0054571E"/>
    <w:rsid w:val="00575EA0"/>
    <w:rsid w:val="005A6147"/>
    <w:rsid w:val="005B4811"/>
    <w:rsid w:val="005E596A"/>
    <w:rsid w:val="00627DDF"/>
    <w:rsid w:val="0069708F"/>
    <w:rsid w:val="006B0A9A"/>
    <w:rsid w:val="006B4332"/>
    <w:rsid w:val="006B5008"/>
    <w:rsid w:val="006C012C"/>
    <w:rsid w:val="006C7ACB"/>
    <w:rsid w:val="006D4DE4"/>
    <w:rsid w:val="006D68B0"/>
    <w:rsid w:val="006E0039"/>
    <w:rsid w:val="007C6689"/>
    <w:rsid w:val="008923D9"/>
    <w:rsid w:val="0089715F"/>
    <w:rsid w:val="008E055B"/>
    <w:rsid w:val="009157C4"/>
    <w:rsid w:val="00947861"/>
    <w:rsid w:val="009566DB"/>
    <w:rsid w:val="00965AEF"/>
    <w:rsid w:val="009A67FC"/>
    <w:rsid w:val="009B7711"/>
    <w:rsid w:val="009C3DAB"/>
    <w:rsid w:val="00A03BCE"/>
    <w:rsid w:val="00A14387"/>
    <w:rsid w:val="00A45111"/>
    <w:rsid w:val="00A80AD9"/>
    <w:rsid w:val="00AA3498"/>
    <w:rsid w:val="00AB0A15"/>
    <w:rsid w:val="00B42159"/>
    <w:rsid w:val="00BA7545"/>
    <w:rsid w:val="00BE0930"/>
    <w:rsid w:val="00BE0D50"/>
    <w:rsid w:val="00BF3D1E"/>
    <w:rsid w:val="00C15CA3"/>
    <w:rsid w:val="00C50DA9"/>
    <w:rsid w:val="00C877E7"/>
    <w:rsid w:val="00CB03F4"/>
    <w:rsid w:val="00CC5BBD"/>
    <w:rsid w:val="00CF753E"/>
    <w:rsid w:val="00D21A7A"/>
    <w:rsid w:val="00D312F4"/>
    <w:rsid w:val="00D31A74"/>
    <w:rsid w:val="00D57FDF"/>
    <w:rsid w:val="00D81902"/>
    <w:rsid w:val="00D82DD7"/>
    <w:rsid w:val="00DA3B1C"/>
    <w:rsid w:val="00DB6E0B"/>
    <w:rsid w:val="00DC0100"/>
    <w:rsid w:val="00DF6AA3"/>
    <w:rsid w:val="00E13C81"/>
    <w:rsid w:val="00E164C9"/>
    <w:rsid w:val="00E54DE4"/>
    <w:rsid w:val="00E60A1A"/>
    <w:rsid w:val="00E84982"/>
    <w:rsid w:val="00E97EB2"/>
    <w:rsid w:val="00ED5FD7"/>
    <w:rsid w:val="00ED63A7"/>
    <w:rsid w:val="00EE3C98"/>
    <w:rsid w:val="00EE6FD5"/>
    <w:rsid w:val="00EF58AF"/>
    <w:rsid w:val="00F3224D"/>
    <w:rsid w:val="00F51CCE"/>
    <w:rsid w:val="00F53EFD"/>
    <w:rsid w:val="00F572B3"/>
    <w:rsid w:val="00FA6665"/>
    <w:rsid w:val="00FA7A1E"/>
    <w:rsid w:val="00FC0304"/>
    <w:rsid w:val="00FD0982"/>
    <w:rsid w:val="00FE68EB"/>
    <w:rsid w:val="00FF4F6E"/>
    <w:rsid w:val="01497A15"/>
    <w:rsid w:val="0258399A"/>
    <w:rsid w:val="02814B43"/>
    <w:rsid w:val="04055578"/>
    <w:rsid w:val="05C8BED4"/>
    <w:rsid w:val="06BC96AF"/>
    <w:rsid w:val="06E99B0B"/>
    <w:rsid w:val="07C285BA"/>
    <w:rsid w:val="08690C60"/>
    <w:rsid w:val="08761CB1"/>
    <w:rsid w:val="09F43771"/>
    <w:rsid w:val="0A17AC25"/>
    <w:rsid w:val="0A213BCD"/>
    <w:rsid w:val="0B1E1361"/>
    <w:rsid w:val="0B4C9489"/>
    <w:rsid w:val="0C07584F"/>
    <w:rsid w:val="0C31752D"/>
    <w:rsid w:val="0C7DE5FF"/>
    <w:rsid w:val="0D07F008"/>
    <w:rsid w:val="0D4D7DCD"/>
    <w:rsid w:val="0D58DC8F"/>
    <w:rsid w:val="0DCF8227"/>
    <w:rsid w:val="0E8CC258"/>
    <w:rsid w:val="0E9F4121"/>
    <w:rsid w:val="0EAD1F31"/>
    <w:rsid w:val="0FD7F780"/>
    <w:rsid w:val="0FE88DA9"/>
    <w:rsid w:val="103B1182"/>
    <w:rsid w:val="110A920E"/>
    <w:rsid w:val="11224916"/>
    <w:rsid w:val="1137371C"/>
    <w:rsid w:val="11845E0A"/>
    <w:rsid w:val="11D27074"/>
    <w:rsid w:val="11E556E2"/>
    <w:rsid w:val="125C1DBC"/>
    <w:rsid w:val="12A979F8"/>
    <w:rsid w:val="12BE1977"/>
    <w:rsid w:val="12F526C9"/>
    <w:rsid w:val="13622057"/>
    <w:rsid w:val="14BBFECC"/>
    <w:rsid w:val="152D6B85"/>
    <w:rsid w:val="155B6397"/>
    <w:rsid w:val="15A51119"/>
    <w:rsid w:val="16177832"/>
    <w:rsid w:val="16A3E9D3"/>
    <w:rsid w:val="16E6C91B"/>
    <w:rsid w:val="1747E9E0"/>
    <w:rsid w:val="17C9C1DA"/>
    <w:rsid w:val="195F21C4"/>
    <w:rsid w:val="198F01C4"/>
    <w:rsid w:val="19C9193A"/>
    <w:rsid w:val="1A56797B"/>
    <w:rsid w:val="1A5BB2CB"/>
    <w:rsid w:val="1AD3C7F0"/>
    <w:rsid w:val="1AED1086"/>
    <w:rsid w:val="1B0B52F8"/>
    <w:rsid w:val="1B5F71F5"/>
    <w:rsid w:val="1C120656"/>
    <w:rsid w:val="1C155761"/>
    <w:rsid w:val="1CA4E535"/>
    <w:rsid w:val="1CC16043"/>
    <w:rsid w:val="1EC37D00"/>
    <w:rsid w:val="1F1539A2"/>
    <w:rsid w:val="201AA6C7"/>
    <w:rsid w:val="20406822"/>
    <w:rsid w:val="20A09211"/>
    <w:rsid w:val="20E278C0"/>
    <w:rsid w:val="213389CE"/>
    <w:rsid w:val="213D6504"/>
    <w:rsid w:val="2162B67F"/>
    <w:rsid w:val="21752B16"/>
    <w:rsid w:val="21813BB1"/>
    <w:rsid w:val="21FB7E68"/>
    <w:rsid w:val="2491E069"/>
    <w:rsid w:val="254FFFA1"/>
    <w:rsid w:val="259881DD"/>
    <w:rsid w:val="25B6B56D"/>
    <w:rsid w:val="25E4D565"/>
    <w:rsid w:val="2631B0AB"/>
    <w:rsid w:val="266257B6"/>
    <w:rsid w:val="26C093A8"/>
    <w:rsid w:val="26F2B8EB"/>
    <w:rsid w:val="273CA43F"/>
    <w:rsid w:val="28851364"/>
    <w:rsid w:val="28CBEA21"/>
    <w:rsid w:val="2991FE46"/>
    <w:rsid w:val="2A3ED25B"/>
    <w:rsid w:val="2AD14DFD"/>
    <w:rsid w:val="2DAB709A"/>
    <w:rsid w:val="2DD17EF0"/>
    <w:rsid w:val="2EAA7E3B"/>
    <w:rsid w:val="2EB5DC6F"/>
    <w:rsid w:val="2FAE7E7E"/>
    <w:rsid w:val="30DB5A18"/>
    <w:rsid w:val="32509733"/>
    <w:rsid w:val="329A22A1"/>
    <w:rsid w:val="337A4A64"/>
    <w:rsid w:val="33A618C7"/>
    <w:rsid w:val="33F9EE73"/>
    <w:rsid w:val="354FC3FC"/>
    <w:rsid w:val="35858598"/>
    <w:rsid w:val="35E81EB2"/>
    <w:rsid w:val="35EBAA85"/>
    <w:rsid w:val="36217F71"/>
    <w:rsid w:val="363B66B1"/>
    <w:rsid w:val="36813B1B"/>
    <w:rsid w:val="378E1766"/>
    <w:rsid w:val="38203D04"/>
    <w:rsid w:val="386CC4EA"/>
    <w:rsid w:val="3A8221ED"/>
    <w:rsid w:val="3B42C228"/>
    <w:rsid w:val="3BEEA9E3"/>
    <w:rsid w:val="3C2431AC"/>
    <w:rsid w:val="3CFADDCB"/>
    <w:rsid w:val="3D311CFC"/>
    <w:rsid w:val="3D5C0A40"/>
    <w:rsid w:val="3E0D608B"/>
    <w:rsid w:val="3E4723A6"/>
    <w:rsid w:val="3F409089"/>
    <w:rsid w:val="3F62AEA5"/>
    <w:rsid w:val="3F771367"/>
    <w:rsid w:val="4026B5A1"/>
    <w:rsid w:val="41166BBB"/>
    <w:rsid w:val="41EC5D68"/>
    <w:rsid w:val="42F47DBD"/>
    <w:rsid w:val="43226932"/>
    <w:rsid w:val="43B37EBE"/>
    <w:rsid w:val="441EB309"/>
    <w:rsid w:val="444E0531"/>
    <w:rsid w:val="4474B3B3"/>
    <w:rsid w:val="44D4CCFF"/>
    <w:rsid w:val="453C5864"/>
    <w:rsid w:val="4566CEA0"/>
    <w:rsid w:val="46CFFC76"/>
    <w:rsid w:val="47639A4A"/>
    <w:rsid w:val="47D06256"/>
    <w:rsid w:val="47D3A7A6"/>
    <w:rsid w:val="4801FA4A"/>
    <w:rsid w:val="4898A8D4"/>
    <w:rsid w:val="48AC0C52"/>
    <w:rsid w:val="48B50FA7"/>
    <w:rsid w:val="48D0A78D"/>
    <w:rsid w:val="494D7D15"/>
    <w:rsid w:val="499DCAAB"/>
    <w:rsid w:val="4A0F583E"/>
    <w:rsid w:val="4B22CB30"/>
    <w:rsid w:val="4BE3AD14"/>
    <w:rsid w:val="4C851DD7"/>
    <w:rsid w:val="4C976ACB"/>
    <w:rsid w:val="4D3D3E14"/>
    <w:rsid w:val="4D70C6DA"/>
    <w:rsid w:val="4E4C132D"/>
    <w:rsid w:val="4E4CC89B"/>
    <w:rsid w:val="4EB8F7A1"/>
    <w:rsid w:val="4F8E0685"/>
    <w:rsid w:val="4F9AC1A0"/>
    <w:rsid w:val="5029B52A"/>
    <w:rsid w:val="5275807F"/>
    <w:rsid w:val="529CBAD7"/>
    <w:rsid w:val="5336CC00"/>
    <w:rsid w:val="53382DC1"/>
    <w:rsid w:val="53935B01"/>
    <w:rsid w:val="53DF5A82"/>
    <w:rsid w:val="5433405B"/>
    <w:rsid w:val="550D91C5"/>
    <w:rsid w:val="55744B6F"/>
    <w:rsid w:val="564E738A"/>
    <w:rsid w:val="56888653"/>
    <w:rsid w:val="56B514D1"/>
    <w:rsid w:val="56DEC5D3"/>
    <w:rsid w:val="574216EC"/>
    <w:rsid w:val="57B34292"/>
    <w:rsid w:val="580406F5"/>
    <w:rsid w:val="587789A6"/>
    <w:rsid w:val="58DFE946"/>
    <w:rsid w:val="5930F85D"/>
    <w:rsid w:val="596DFA7B"/>
    <w:rsid w:val="5991C742"/>
    <w:rsid w:val="5A3AB9D3"/>
    <w:rsid w:val="5A74D8A6"/>
    <w:rsid w:val="5B082262"/>
    <w:rsid w:val="5B711B0C"/>
    <w:rsid w:val="5BF244B0"/>
    <w:rsid w:val="5C8CAC22"/>
    <w:rsid w:val="5C8FDADA"/>
    <w:rsid w:val="5CDE9E35"/>
    <w:rsid w:val="5DA2B519"/>
    <w:rsid w:val="5DCFB975"/>
    <w:rsid w:val="5EBF2A46"/>
    <w:rsid w:val="5EC39A2E"/>
    <w:rsid w:val="5EDCC28B"/>
    <w:rsid w:val="5F97CB86"/>
    <w:rsid w:val="60EF2483"/>
    <w:rsid w:val="624E0C98"/>
    <w:rsid w:val="628A023B"/>
    <w:rsid w:val="63A51CE2"/>
    <w:rsid w:val="63BB94C0"/>
    <w:rsid w:val="63E98F2A"/>
    <w:rsid w:val="6437EF1D"/>
    <w:rsid w:val="6532DBB2"/>
    <w:rsid w:val="654F38D2"/>
    <w:rsid w:val="65646F72"/>
    <w:rsid w:val="658F784D"/>
    <w:rsid w:val="65C2371E"/>
    <w:rsid w:val="65FB34BA"/>
    <w:rsid w:val="672F0B71"/>
    <w:rsid w:val="6747448F"/>
    <w:rsid w:val="677CA6B9"/>
    <w:rsid w:val="67CB0B97"/>
    <w:rsid w:val="67D86CB9"/>
    <w:rsid w:val="686A7C74"/>
    <w:rsid w:val="68CADBD2"/>
    <w:rsid w:val="6A66AC33"/>
    <w:rsid w:val="6ADF3168"/>
    <w:rsid w:val="6C0412F6"/>
    <w:rsid w:val="6C371896"/>
    <w:rsid w:val="6DDF34F0"/>
    <w:rsid w:val="6E552072"/>
    <w:rsid w:val="6EB363DB"/>
    <w:rsid w:val="6F1ECF53"/>
    <w:rsid w:val="6F5C96CA"/>
    <w:rsid w:val="6FE17745"/>
    <w:rsid w:val="707306A3"/>
    <w:rsid w:val="70997DF5"/>
    <w:rsid w:val="71D99365"/>
    <w:rsid w:val="72B7AC40"/>
    <w:rsid w:val="7302A4A0"/>
    <w:rsid w:val="74537CA1"/>
    <w:rsid w:val="7475EA6C"/>
    <w:rsid w:val="755831B7"/>
    <w:rsid w:val="75772C9D"/>
    <w:rsid w:val="77C4CA45"/>
    <w:rsid w:val="7823C4AF"/>
    <w:rsid w:val="78352F6B"/>
    <w:rsid w:val="787FDC75"/>
    <w:rsid w:val="791EBE6D"/>
    <w:rsid w:val="7AA995C8"/>
    <w:rsid w:val="7AB6388E"/>
    <w:rsid w:val="7B6CD02D"/>
    <w:rsid w:val="7BA1DD18"/>
    <w:rsid w:val="7C0E40F0"/>
    <w:rsid w:val="7C1004A9"/>
    <w:rsid w:val="7DAA1151"/>
    <w:rsid w:val="7E25A8D8"/>
    <w:rsid w:val="7EDCA69D"/>
    <w:rsid w:val="7F1E0594"/>
    <w:rsid w:val="7F5134BF"/>
    <w:rsid w:val="7F5F0668"/>
    <w:rsid w:val="7FCEF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B555AD"/>
  <w15:docId w15:val="{4D247A31-6EFD-1A4B-B84C-6311466B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58A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Ttulo1">
    <w:name w:val="heading 1"/>
    <w:basedOn w:val="Normal"/>
    <w:link w:val="Ttulo1Char"/>
    <w:uiPriority w:val="9"/>
    <w:qFormat/>
    <w:rsid w:val="0069708F"/>
    <w:pPr>
      <w:widowControl w:val="0"/>
      <w:autoSpaceDE w:val="0"/>
      <w:autoSpaceDN w:val="0"/>
      <w:spacing w:before="217"/>
      <w:ind w:left="234"/>
      <w:jc w:val="both"/>
      <w:outlineLvl w:val="0"/>
    </w:pPr>
    <w:rPr>
      <w:b/>
      <w:bCs/>
      <w:sz w:val="24"/>
      <w:szCs w:val="24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EF58AF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rsid w:val="00EF58AF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Recuodecorpodetexto">
    <w:name w:val="Body Text Indent"/>
    <w:basedOn w:val="Normal"/>
    <w:link w:val="RecuodecorpodetextoChar"/>
    <w:rsid w:val="00EF58AF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styleId="RecuodecorpodetextoChar" w:customStyle="1">
    <w:name w:val="Recuo de corpo de texto Char"/>
    <w:basedOn w:val="Fontepargpadro"/>
    <w:link w:val="Recuodecorpodetexto"/>
    <w:rsid w:val="00EF58AF"/>
    <w:rPr>
      <w:rFonts w:ascii="Arial" w:hAnsi="Arial" w:eastAsia="Times New Roman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EF58AF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styleId="Recuodecorpodetexto2Char" w:customStyle="1">
    <w:name w:val="Recuo de corpo de texto 2 Char"/>
    <w:basedOn w:val="Fontepargpadro"/>
    <w:link w:val="Recuodecorpodetexto2"/>
    <w:rsid w:val="00EF58AF"/>
    <w:rPr>
      <w:rFonts w:ascii="Arial" w:hAnsi="Arial" w:eastAsia="Times New Roman" w:cs="Times New Roman"/>
      <w:sz w:val="24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sid w:val="00EF58AF"/>
    <w:rPr>
      <w:rFonts w:ascii="Courier New" w:hAnsi="Courier New"/>
      <w:lang w:val="pt-BR"/>
    </w:rPr>
  </w:style>
  <w:style w:type="character" w:styleId="TextosemFormataoChar" w:customStyle="1">
    <w:name w:val="Texto sem Formatação Char"/>
    <w:basedOn w:val="Fontepargpadro"/>
    <w:link w:val="TextosemFormatao"/>
    <w:rsid w:val="00EF58AF"/>
    <w:rPr>
      <w:rFonts w:ascii="Courier New" w:hAnsi="Courier New" w:eastAsia="Times New Roman" w:cs="Times New Roman"/>
      <w:sz w:val="20"/>
      <w:szCs w:val="20"/>
      <w:lang w:eastAsia="pt-BR"/>
    </w:rPr>
  </w:style>
  <w:style w:type="paragraph" w:styleId="textojustificado" w:customStyle="1">
    <w:name w:val="texto_justificado"/>
    <w:basedOn w:val="Normal"/>
    <w:rsid w:val="00EF58AF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uiPriority w:val="22"/>
    <w:qFormat/>
    <w:rsid w:val="00EF58AF"/>
    <w:rPr>
      <w:b/>
      <w:bCs/>
    </w:rPr>
  </w:style>
  <w:style w:type="paragraph" w:styleId="NormalWeb">
    <w:name w:val="Normal (Web)"/>
    <w:basedOn w:val="Normal"/>
    <w:uiPriority w:val="99"/>
    <w:unhideWhenUsed/>
    <w:rsid w:val="00ED63A7"/>
    <w:pPr>
      <w:spacing w:before="100" w:beforeAutospacing="1" w:after="100" w:afterAutospacing="1"/>
    </w:pPr>
    <w:rPr>
      <w:sz w:val="24"/>
      <w:szCs w:val="24"/>
      <w:lang w:val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</w:pPr>
  </w:style>
  <w:style w:type="paragraph" w:styleId="paragraph" w:customStyle="1">
    <w:name w:val="paragraph"/>
    <w:basedOn w:val="Normal"/>
    <w:rsid w:val="00236E81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ormaltextrun" w:customStyle="1">
    <w:name w:val="normaltextrun"/>
    <w:basedOn w:val="Fontepargpadro"/>
    <w:rsid w:val="00236E81"/>
  </w:style>
  <w:style w:type="character" w:styleId="eop" w:customStyle="1">
    <w:name w:val="eop"/>
    <w:basedOn w:val="Fontepargpadro"/>
    <w:rsid w:val="00236E81"/>
  </w:style>
  <w:style w:type="paragraph" w:styleId="TableParagraph" w:customStyle="1">
    <w:name w:val="Table Paragraph"/>
    <w:basedOn w:val="Normal"/>
    <w:uiPriority w:val="1"/>
    <w:qFormat/>
    <w:rsid w:val="001149FB"/>
    <w:pPr>
      <w:widowControl w:val="0"/>
      <w:autoSpaceDE w:val="0"/>
      <w:autoSpaceDN w:val="0"/>
      <w:ind w:left="76"/>
    </w:pPr>
    <w:rPr>
      <w:rFonts w:ascii="Arial" w:hAnsi="Arial" w:eastAsia="Arial" w:cs="Arial"/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rsid w:val="001149FB"/>
    <w:pPr>
      <w:widowControl w:val="0"/>
      <w:autoSpaceDE w:val="0"/>
      <w:autoSpaceDN w:val="0"/>
      <w:ind w:left="720"/>
      <w:contextualSpacing/>
    </w:pPr>
    <w:rPr>
      <w:rFonts w:ascii="Arial" w:hAnsi="Arial" w:eastAsia="Arial" w:cs="Arial"/>
      <w:sz w:val="22"/>
      <w:szCs w:val="22"/>
      <w:lang w:eastAsia="en-US"/>
    </w:rPr>
  </w:style>
  <w:style w:type="paragraph" w:styleId="Standard" w:customStyle="1">
    <w:name w:val="Standard"/>
    <w:qFormat/>
    <w:rsid w:val="001149FB"/>
    <w:pPr>
      <w:widowControl w:val="0"/>
      <w:suppressAutoHyphens/>
      <w:spacing w:after="160" w:line="259" w:lineRule="auto"/>
      <w:textAlignment w:val="baseline"/>
    </w:pPr>
    <w:rPr>
      <w:rFonts w:ascii="Tinos" w:hAnsi="Tinos" w:eastAsia="Tinos" w:cs="Tahoma"/>
      <w:kern w:val="2"/>
      <w:sz w:val="24"/>
      <w:szCs w:val="24"/>
      <w:lang w:eastAsia="zh-CN" w:bidi="hi-IN"/>
    </w:rPr>
  </w:style>
  <w:style w:type="paragraph" w:styleId="Padro" w:customStyle="1">
    <w:name w:val="Padrão"/>
    <w:rsid w:val="00E164C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hAnsi="Helvetica Neue" w:eastAsia="Arial Unicode MS" w:cs="Arial Unicode MS"/>
      <w:color w:val="000000"/>
      <w:sz w:val="24"/>
      <w:szCs w:val="24"/>
      <w:bdr w:val="nil"/>
      <w:lang w:val="pt-PT" w:eastAsia="pt-BR"/>
      <w14:textOutline w14:w="0"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sid w:val="00965AEF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hAnsi="Arial" w:eastAsia="Arial" w:cs="Arial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tabelatextocentralizado" w:customStyle="1">
    <w:name w:val="tabela_texto_centralizado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tabelatextoalinhadoesquerda" w:customStyle="1">
    <w:name w:val="tabela_texto_alinhado_esquerda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9708F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69708F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character" w:styleId="Ttulo1Char" w:customStyle="1">
    <w:name w:val="Título 1 Char"/>
    <w:basedOn w:val="Fontepargpadro"/>
    <w:link w:val="Ttulo1"/>
    <w:uiPriority w:val="9"/>
    <w:rsid w:val="0069708F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table" w:styleId="TableNormal" w:customStyle="1">
    <w:name w:val="Table Normal"/>
    <w:uiPriority w:val="2"/>
    <w:semiHidden/>
    <w:unhideWhenUsed/>
    <w:qFormat/>
    <w:rsid w:val="006970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6b1dfea5bf7cc6c1e751e2e6c57f81d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f837a9a642896c607568bf3906b73f4d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D6FFA-CAAB-4A37-800A-5ADF10A213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82AB01-2325-4DC6-AE92-B24346D76F31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cd7af406-e04d-49ba-b6ca-717b732d9895"/>
    <ds:schemaRef ds:uri="http://schemas.openxmlformats.org/package/2006/metadata/core-properties"/>
    <ds:schemaRef ds:uri="http://schemas.microsoft.com/office/infopath/2007/PartnerControls"/>
    <ds:schemaRef ds:uri="fc2dd9b1-3373-40fd-8da9-8f9649c5ed2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C10C843-F70C-488C-A690-71D972EBAC5A}"/>
</file>

<file path=customXml/itemProps4.xml><?xml version="1.0" encoding="utf-8"?>
<ds:datastoreItem xmlns:ds="http://schemas.openxmlformats.org/officeDocument/2006/customXml" ds:itemID="{0DA64D1D-D320-4436-9D9F-3B71D32343C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Usuário do Windows</dc:creator>
  <lastModifiedBy>MARINA MARIE SAITO</lastModifiedBy>
  <revision>28</revision>
  <dcterms:created xsi:type="dcterms:W3CDTF">2024-05-09T11:36:00.0000000Z</dcterms:created>
  <dcterms:modified xsi:type="dcterms:W3CDTF">2025-04-09T18:48:12.5473062Z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